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17" w:rsidRPr="00FE0F6D" w:rsidRDefault="00E87AC2" w:rsidP="00E87AC2">
      <w:pPr>
        <w:jc w:val="center"/>
        <w:rPr>
          <w:b/>
          <w:sz w:val="26"/>
          <w:szCs w:val="26"/>
        </w:rPr>
      </w:pPr>
      <w:r w:rsidRPr="00FE0F6D">
        <w:rPr>
          <w:b/>
          <w:sz w:val="26"/>
          <w:szCs w:val="26"/>
        </w:rPr>
        <w:t xml:space="preserve">Уважаемые </w:t>
      </w:r>
      <w:r w:rsidR="00D72C3B" w:rsidRPr="00FE0F6D">
        <w:rPr>
          <w:b/>
          <w:sz w:val="26"/>
          <w:szCs w:val="26"/>
        </w:rPr>
        <w:t>родители (законные представители)</w:t>
      </w:r>
      <w:r w:rsidR="003475BE" w:rsidRPr="00FE0F6D">
        <w:rPr>
          <w:b/>
          <w:sz w:val="26"/>
          <w:szCs w:val="26"/>
        </w:rPr>
        <w:t>!</w:t>
      </w:r>
    </w:p>
    <w:p w:rsidR="00C25502" w:rsidRPr="00C25502" w:rsidRDefault="00C25502" w:rsidP="00E87AC2">
      <w:pPr>
        <w:jc w:val="center"/>
        <w:rPr>
          <w:b/>
          <w:sz w:val="22"/>
          <w:szCs w:val="28"/>
        </w:rPr>
      </w:pPr>
    </w:p>
    <w:p w:rsidR="008B2121" w:rsidRDefault="00C25502" w:rsidP="003721E4">
      <w:pPr>
        <w:pStyle w:val="Standard"/>
        <w:ind w:firstLine="567"/>
        <w:jc w:val="both"/>
        <w:rPr>
          <w:lang w:val="ru-RU"/>
        </w:rPr>
      </w:pPr>
      <w:r>
        <w:rPr>
          <w:rFonts w:cs="Times New Roman"/>
          <w:lang w:val="ru-RU"/>
        </w:rPr>
        <w:t>Отдел образования администрации городского округа Карпинск информирует о том, что в</w:t>
      </w:r>
      <w:r w:rsidR="00B5581D">
        <w:rPr>
          <w:lang w:val="ru-RU"/>
        </w:rPr>
        <w:t xml:space="preserve"> 201</w:t>
      </w:r>
      <w:r w:rsidR="003A7091">
        <w:rPr>
          <w:lang w:val="ru-RU"/>
        </w:rPr>
        <w:t>8</w:t>
      </w:r>
      <w:r w:rsidR="00B5581D">
        <w:rPr>
          <w:lang w:val="ru-RU"/>
        </w:rPr>
        <w:t xml:space="preserve"> году о</w:t>
      </w:r>
      <w:r w:rsidR="004F46BF">
        <w:rPr>
          <w:lang w:val="ru-RU"/>
        </w:rPr>
        <w:t xml:space="preserve">тдых детей в возрасте от 6,5 до 17 лет (включительно) </w:t>
      </w:r>
      <w:r>
        <w:rPr>
          <w:lang w:val="ru-RU"/>
        </w:rPr>
        <w:t xml:space="preserve">будет </w:t>
      </w:r>
      <w:r w:rsidR="004F46BF">
        <w:rPr>
          <w:lang w:val="ru-RU"/>
        </w:rPr>
        <w:t>организ</w:t>
      </w:r>
      <w:r>
        <w:rPr>
          <w:lang w:val="ru-RU"/>
        </w:rPr>
        <w:t>ован</w:t>
      </w:r>
      <w:r w:rsidR="008B2121">
        <w:rPr>
          <w:lang w:val="ru-RU"/>
        </w:rPr>
        <w:t>:</w:t>
      </w:r>
      <w:r>
        <w:rPr>
          <w:lang w:val="ru-RU"/>
        </w:rPr>
        <w:t xml:space="preserve"> </w:t>
      </w:r>
    </w:p>
    <w:p w:rsidR="008B2121" w:rsidRDefault="001E0B19" w:rsidP="00C25502">
      <w:pPr>
        <w:pStyle w:val="Standard"/>
        <w:ind w:left="284" w:firstLine="283"/>
        <w:jc w:val="both"/>
        <w:rPr>
          <w:lang w:val="ru-RU"/>
        </w:rPr>
      </w:pPr>
      <w:r>
        <w:rPr>
          <w:lang w:val="ru-RU"/>
        </w:rPr>
        <w:t>-</w:t>
      </w:r>
      <w:r w:rsidRPr="00D03321">
        <w:t> </w:t>
      </w:r>
      <w:r w:rsidR="008B2121">
        <w:rPr>
          <w:lang w:val="ru-RU"/>
        </w:rPr>
        <w:t>в оздоровительны</w:t>
      </w:r>
      <w:r w:rsidR="004F46BF">
        <w:rPr>
          <w:lang w:val="ru-RU"/>
        </w:rPr>
        <w:t>х</w:t>
      </w:r>
      <w:r w:rsidR="008B2121">
        <w:rPr>
          <w:lang w:val="ru-RU"/>
        </w:rPr>
        <w:t xml:space="preserve"> лагеря</w:t>
      </w:r>
      <w:r w:rsidR="004F46BF">
        <w:rPr>
          <w:lang w:val="ru-RU"/>
        </w:rPr>
        <w:t>х</w:t>
      </w:r>
      <w:r w:rsidR="008B2121">
        <w:rPr>
          <w:lang w:val="ru-RU"/>
        </w:rPr>
        <w:t xml:space="preserve"> дневн</w:t>
      </w:r>
      <w:r w:rsidR="00C35160">
        <w:rPr>
          <w:lang w:val="ru-RU"/>
        </w:rPr>
        <w:t>ого</w:t>
      </w:r>
      <w:r w:rsidR="008B2121">
        <w:rPr>
          <w:lang w:val="ru-RU"/>
        </w:rPr>
        <w:t xml:space="preserve"> пребывани</w:t>
      </w:r>
      <w:r w:rsidR="00C35160">
        <w:rPr>
          <w:lang w:val="ru-RU"/>
        </w:rPr>
        <w:t>я</w:t>
      </w:r>
      <w:r w:rsidR="008B2121">
        <w:rPr>
          <w:lang w:val="ru-RU"/>
        </w:rPr>
        <w:t xml:space="preserve"> </w:t>
      </w:r>
      <w:r w:rsidR="00C35160">
        <w:rPr>
          <w:lang w:val="ru-RU"/>
        </w:rPr>
        <w:t>на базе общеобразовательных школ</w:t>
      </w:r>
      <w:r w:rsidR="00E02789">
        <w:rPr>
          <w:lang w:val="ru-RU"/>
        </w:rPr>
        <w:t>;</w:t>
      </w:r>
    </w:p>
    <w:p w:rsidR="008B2121" w:rsidRDefault="00C25502" w:rsidP="00C25502">
      <w:pPr>
        <w:pStyle w:val="Standard"/>
        <w:ind w:left="284" w:firstLine="283"/>
        <w:jc w:val="both"/>
        <w:rPr>
          <w:lang w:val="ru-RU"/>
        </w:rPr>
      </w:pPr>
      <w:r>
        <w:rPr>
          <w:lang w:val="ru-RU"/>
        </w:rPr>
        <w:t xml:space="preserve">- </w:t>
      </w:r>
      <w:r w:rsidR="008B2121">
        <w:rPr>
          <w:lang w:val="ru-RU"/>
        </w:rPr>
        <w:t>в оздоровительн</w:t>
      </w:r>
      <w:r w:rsidR="004F46BF">
        <w:rPr>
          <w:lang w:val="ru-RU"/>
        </w:rPr>
        <w:t>ом</w:t>
      </w:r>
      <w:r w:rsidR="008B2121">
        <w:rPr>
          <w:lang w:val="ru-RU"/>
        </w:rPr>
        <w:t xml:space="preserve"> загородн</w:t>
      </w:r>
      <w:r w:rsidR="004F46BF">
        <w:rPr>
          <w:lang w:val="ru-RU"/>
        </w:rPr>
        <w:t>ом</w:t>
      </w:r>
      <w:r w:rsidR="008B2121">
        <w:rPr>
          <w:lang w:val="ru-RU"/>
        </w:rPr>
        <w:t xml:space="preserve"> лагер</w:t>
      </w:r>
      <w:r w:rsidR="004F46BF">
        <w:rPr>
          <w:lang w:val="ru-RU"/>
        </w:rPr>
        <w:t>е</w:t>
      </w:r>
      <w:r w:rsidR="00662992">
        <w:rPr>
          <w:lang w:val="ru-RU"/>
        </w:rPr>
        <w:t xml:space="preserve"> «</w:t>
      </w:r>
      <w:r w:rsidR="00E02789">
        <w:rPr>
          <w:lang w:val="ru-RU"/>
        </w:rPr>
        <w:t>Светлячок»;</w:t>
      </w:r>
    </w:p>
    <w:p w:rsidR="00BB281D" w:rsidRDefault="00C25502" w:rsidP="00C25502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-</w:t>
      </w:r>
      <w:r w:rsidRPr="00D03321">
        <w:t> </w:t>
      </w:r>
      <w:r w:rsidR="008B2121">
        <w:rPr>
          <w:lang w:val="ru-RU"/>
        </w:rPr>
        <w:t xml:space="preserve">в </w:t>
      </w:r>
      <w:r w:rsidR="002C66CB" w:rsidRPr="00A0357B">
        <w:rPr>
          <w:lang w:val="ru-RU"/>
        </w:rPr>
        <w:t>санаторно-курортны</w:t>
      </w:r>
      <w:r w:rsidR="002C66CB">
        <w:rPr>
          <w:lang w:val="ru-RU"/>
        </w:rPr>
        <w:t>х</w:t>
      </w:r>
      <w:r w:rsidR="002C66CB" w:rsidRPr="00A0357B">
        <w:rPr>
          <w:lang w:val="ru-RU"/>
        </w:rPr>
        <w:t xml:space="preserve"> организаци</w:t>
      </w:r>
      <w:r w:rsidR="002C66CB">
        <w:rPr>
          <w:lang w:val="ru-RU"/>
        </w:rPr>
        <w:t>ях</w:t>
      </w:r>
      <w:r w:rsidR="00351547">
        <w:rPr>
          <w:lang w:val="ru-RU"/>
        </w:rPr>
        <w:t>, расположенных на территории Свердловской области и за ее пределами</w:t>
      </w:r>
      <w:r w:rsidR="00BB281D">
        <w:rPr>
          <w:lang w:val="ru-RU"/>
        </w:rPr>
        <w:t>.</w:t>
      </w:r>
    </w:p>
    <w:p w:rsidR="00715EDD" w:rsidRPr="00A0357B" w:rsidRDefault="00073F7A" w:rsidP="00715EDD">
      <w:pPr>
        <w:pStyle w:val="Standard"/>
        <w:ind w:right="-114" w:firstLine="567"/>
        <w:jc w:val="both"/>
        <w:rPr>
          <w:b/>
          <w:u w:val="single"/>
          <w:lang w:val="ru-RU"/>
        </w:rPr>
      </w:pPr>
      <w:r w:rsidRPr="00EA2842">
        <w:rPr>
          <w:lang w:val="ru-RU"/>
        </w:rPr>
        <w:t>Регистрация заявлений</w:t>
      </w:r>
      <w:r w:rsidR="00715EDD" w:rsidRPr="00EA2842">
        <w:rPr>
          <w:lang w:val="ru-RU"/>
        </w:rPr>
        <w:t xml:space="preserve"> в оздоровительный загородный лагерь «Светлячок» и санаторно-курортные организации начнется </w:t>
      </w:r>
      <w:r w:rsidR="0079240E" w:rsidRPr="00EA2842">
        <w:rPr>
          <w:b/>
          <w:u w:val="single"/>
          <w:lang w:val="ru-RU"/>
        </w:rPr>
        <w:t>1</w:t>
      </w:r>
      <w:r w:rsidR="00715EDD" w:rsidRPr="00EA2842">
        <w:rPr>
          <w:b/>
          <w:u w:val="single"/>
          <w:lang w:val="ru-RU"/>
        </w:rPr>
        <w:t xml:space="preserve"> марта 201</w:t>
      </w:r>
      <w:r w:rsidR="0079240E" w:rsidRPr="00EA2842">
        <w:rPr>
          <w:b/>
          <w:u w:val="single"/>
          <w:lang w:val="ru-RU"/>
        </w:rPr>
        <w:t>8</w:t>
      </w:r>
      <w:r w:rsidR="00715EDD" w:rsidRPr="00EA2842">
        <w:rPr>
          <w:b/>
          <w:u w:val="single"/>
          <w:lang w:val="ru-RU"/>
        </w:rPr>
        <w:t xml:space="preserve"> года</w:t>
      </w:r>
      <w:r w:rsidR="00715EDD" w:rsidRPr="00EA2842">
        <w:rPr>
          <w:lang w:val="ru-RU"/>
        </w:rPr>
        <w:t xml:space="preserve">, в оздоровительные лагеря дневного пребывания – </w:t>
      </w:r>
      <w:r w:rsidR="00715EDD" w:rsidRPr="00EA2842">
        <w:rPr>
          <w:b/>
          <w:u w:val="single"/>
          <w:lang w:val="ru-RU"/>
        </w:rPr>
        <w:t>2</w:t>
      </w:r>
      <w:r w:rsidR="00461AE9" w:rsidRPr="00EA2842">
        <w:rPr>
          <w:b/>
          <w:u w:val="single"/>
          <w:lang w:val="ru-RU"/>
        </w:rPr>
        <w:t>7</w:t>
      </w:r>
      <w:r w:rsidR="00715EDD" w:rsidRPr="00EA2842">
        <w:rPr>
          <w:b/>
          <w:u w:val="single"/>
          <w:lang w:val="ru-RU"/>
        </w:rPr>
        <w:t xml:space="preserve"> марта 201</w:t>
      </w:r>
      <w:r w:rsidR="00461AE9" w:rsidRPr="00EA2842">
        <w:rPr>
          <w:b/>
          <w:u w:val="single"/>
          <w:lang w:val="ru-RU"/>
        </w:rPr>
        <w:t>8</w:t>
      </w:r>
      <w:r w:rsidR="00715EDD" w:rsidRPr="00EA2842">
        <w:rPr>
          <w:b/>
          <w:u w:val="single"/>
          <w:lang w:val="ru-RU"/>
        </w:rPr>
        <w:t xml:space="preserve"> года.</w:t>
      </w:r>
      <w:r w:rsidR="00715EDD" w:rsidRPr="00A0357B">
        <w:rPr>
          <w:b/>
          <w:u w:val="single"/>
          <w:lang w:val="ru-RU"/>
        </w:rPr>
        <w:t xml:space="preserve"> </w:t>
      </w:r>
    </w:p>
    <w:p w:rsidR="00715EDD" w:rsidRDefault="00715EDD" w:rsidP="00715EDD">
      <w:pPr>
        <w:ind w:firstLine="567"/>
        <w:jc w:val="both"/>
      </w:pPr>
      <w:r w:rsidRPr="00D03321">
        <w:t xml:space="preserve">Подать заявление </w:t>
      </w:r>
      <w:r>
        <w:t>на</w:t>
      </w:r>
      <w:r w:rsidRPr="00D03321">
        <w:t xml:space="preserve"> получени</w:t>
      </w:r>
      <w:r>
        <w:t>е</w:t>
      </w:r>
      <w:r w:rsidRPr="00D03321">
        <w:t xml:space="preserve"> путевки можно</w:t>
      </w:r>
      <w:r>
        <w:t>:</w:t>
      </w:r>
    </w:p>
    <w:p w:rsidR="00715EDD" w:rsidRPr="00EA2842" w:rsidRDefault="009A4231" w:rsidP="007A009D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  <w:rPr>
          <w:b/>
          <w:u w:val="single"/>
        </w:rPr>
      </w:pPr>
      <w:r w:rsidRPr="00C6480D">
        <w:t xml:space="preserve">через </w:t>
      </w:r>
      <w:r w:rsidRPr="009A4231">
        <w:t>Портал государственных услуг</w:t>
      </w:r>
      <w:r w:rsidR="00715EDD">
        <w:t xml:space="preserve"> </w:t>
      </w:r>
      <w:r w:rsidR="00715EDD" w:rsidRPr="00554C6F">
        <w:t xml:space="preserve">- </w:t>
      </w:r>
      <w:hyperlink r:id="rId5" w:history="1">
        <w:r w:rsidR="00EA2842" w:rsidRPr="00EA2842">
          <w:rPr>
            <w:rStyle w:val="a3"/>
            <w:b/>
          </w:rPr>
          <w:t>https://www.gosuslugi.ru/</w:t>
        </w:r>
      </w:hyperlink>
    </w:p>
    <w:p w:rsidR="00EA2842" w:rsidRPr="00EA2842" w:rsidRDefault="009A4231" w:rsidP="007A009D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  <w:rPr>
          <w:b/>
          <w:u w:val="single"/>
        </w:rPr>
      </w:pPr>
      <w:r>
        <w:t>через</w:t>
      </w:r>
      <w:r w:rsidR="00715EDD">
        <w:t xml:space="preserve"> </w:t>
      </w:r>
      <w:r>
        <w:t>Портал</w:t>
      </w:r>
      <w:r w:rsidR="00715EDD" w:rsidRPr="00EA2842">
        <w:rPr>
          <w:sz w:val="36"/>
        </w:rPr>
        <w:t xml:space="preserve"> </w:t>
      </w:r>
      <w:r w:rsidR="00715EDD" w:rsidRPr="00B335DF">
        <w:t>образовательн</w:t>
      </w:r>
      <w:r w:rsidR="00715EDD">
        <w:t xml:space="preserve">ых услуг Свердловской области - </w:t>
      </w:r>
      <w:hyperlink r:id="rId6" w:history="1">
        <w:r w:rsidR="00EA2842" w:rsidRPr="00EA2842">
          <w:rPr>
            <w:rStyle w:val="a3"/>
            <w:b/>
            <w:lang w:val="en-US"/>
          </w:rPr>
          <w:t>https</w:t>
        </w:r>
        <w:r w:rsidR="00EA2842" w:rsidRPr="00EA2842">
          <w:rPr>
            <w:rStyle w:val="a3"/>
            <w:b/>
          </w:rPr>
          <w:t>://</w:t>
        </w:r>
        <w:r w:rsidR="00EA2842" w:rsidRPr="00EA2842">
          <w:rPr>
            <w:rStyle w:val="a3"/>
            <w:b/>
            <w:lang w:val="en-US"/>
          </w:rPr>
          <w:t>zol</w:t>
        </w:r>
        <w:r w:rsidR="00EA2842" w:rsidRPr="00EA2842">
          <w:rPr>
            <w:rStyle w:val="a3"/>
            <w:b/>
          </w:rPr>
          <w:t>-</w:t>
        </w:r>
        <w:r w:rsidR="00EA2842" w:rsidRPr="00EA2842">
          <w:rPr>
            <w:rStyle w:val="a3"/>
            <w:b/>
            <w:lang w:val="en-US"/>
          </w:rPr>
          <w:t>edu</w:t>
        </w:r>
        <w:r w:rsidR="00EA2842" w:rsidRPr="00EA2842">
          <w:rPr>
            <w:rStyle w:val="a3"/>
            <w:b/>
          </w:rPr>
          <w:t>.</w:t>
        </w:r>
        <w:r w:rsidR="00EA2842" w:rsidRPr="00EA2842">
          <w:rPr>
            <w:rStyle w:val="a3"/>
            <w:b/>
            <w:lang w:val="en-US"/>
          </w:rPr>
          <w:t>egov</w:t>
        </w:r>
        <w:r w:rsidR="00EA2842" w:rsidRPr="00EA2842">
          <w:rPr>
            <w:rStyle w:val="a3"/>
            <w:b/>
          </w:rPr>
          <w:t>66.</w:t>
        </w:r>
        <w:r w:rsidR="00EA2842" w:rsidRPr="00EA2842">
          <w:rPr>
            <w:rStyle w:val="a3"/>
            <w:b/>
            <w:lang w:val="en-US"/>
          </w:rPr>
          <w:t>ru</w:t>
        </w:r>
        <w:r w:rsidR="00EA2842" w:rsidRPr="00EA2842">
          <w:rPr>
            <w:rStyle w:val="a3"/>
            <w:b/>
          </w:rPr>
          <w:t>/</w:t>
        </w:r>
      </w:hyperlink>
    </w:p>
    <w:p w:rsidR="00715EDD" w:rsidRDefault="00715EDD" w:rsidP="007A009D">
      <w:pPr>
        <w:ind w:firstLine="567"/>
        <w:jc w:val="both"/>
      </w:pPr>
      <w:r>
        <w:t xml:space="preserve">3) лично обратившись: </w:t>
      </w:r>
    </w:p>
    <w:p w:rsidR="00715EDD" w:rsidRPr="00A0357B" w:rsidRDefault="00715EDD" w:rsidP="00715EDD">
      <w:pPr>
        <w:ind w:firstLine="567"/>
        <w:jc w:val="both"/>
      </w:pPr>
      <w:r>
        <w:t xml:space="preserve">- </w:t>
      </w:r>
      <w:r w:rsidRPr="008D6252">
        <w:t>в</w:t>
      </w:r>
      <w:r w:rsidRPr="000027AF">
        <w:rPr>
          <w:b/>
        </w:rPr>
        <w:t xml:space="preserve"> </w:t>
      </w:r>
      <w:r w:rsidRPr="00A0357B">
        <w:t>общеобразовательные учреждения №№ 2, 5, 6, 16, 24, 33</w:t>
      </w:r>
      <w:r>
        <w:t>,</w:t>
      </w:r>
      <w:r w:rsidRPr="00A0357B">
        <w:t xml:space="preserve"> </w:t>
      </w:r>
      <w:r>
        <w:t>на базе которых</w:t>
      </w:r>
      <w:r w:rsidRPr="00A0357B">
        <w:t xml:space="preserve"> будут организованы оздоровительные </w:t>
      </w:r>
      <w:r w:rsidR="00BE19B6">
        <w:t>лагеря дневного пребывания</w:t>
      </w:r>
      <w:r w:rsidRPr="00A0357B">
        <w:t xml:space="preserve">, </w:t>
      </w:r>
    </w:p>
    <w:p w:rsidR="00715EDD" w:rsidRPr="00A0357B" w:rsidRDefault="00715EDD" w:rsidP="00715EDD">
      <w:pPr>
        <w:ind w:firstLine="567"/>
        <w:jc w:val="both"/>
      </w:pPr>
      <w:r w:rsidRPr="00A0357B">
        <w:t>- в</w:t>
      </w:r>
      <w:r w:rsidRPr="00A0357B">
        <w:rPr>
          <w:color w:val="FF0000"/>
        </w:rPr>
        <w:t xml:space="preserve"> </w:t>
      </w:r>
      <w:r w:rsidR="00EA2842">
        <w:t>м</w:t>
      </w:r>
      <w:r w:rsidRPr="00A0357B">
        <w:t>ногофункциональный центр,</w:t>
      </w:r>
      <w:r>
        <w:t xml:space="preserve"> осуществляющий запись в</w:t>
      </w:r>
      <w:r w:rsidRPr="00A0357B">
        <w:t xml:space="preserve"> </w:t>
      </w:r>
      <w:r>
        <w:t>санаторно-курортные организации,</w:t>
      </w:r>
      <w:r w:rsidRPr="00A0357B">
        <w:t xml:space="preserve"> оздоровительные лагеря дневного пребывания и загородный лагерь «Светлячок» (ул. Луначарского, 88, тел.: 3-45-41).</w:t>
      </w:r>
    </w:p>
    <w:p w:rsidR="00FD7AF6" w:rsidRPr="00FD7AF6" w:rsidRDefault="00FD7AF6" w:rsidP="00FD7AF6">
      <w:pPr>
        <w:pStyle w:val="a7"/>
        <w:ind w:firstLine="567"/>
        <w:jc w:val="both"/>
        <w:rPr>
          <w:rFonts w:ascii="Times New Roman" w:hAnsi="Times New Roman"/>
          <w:b/>
          <w:sz w:val="24"/>
        </w:rPr>
      </w:pPr>
      <w:r w:rsidRPr="00FD7AF6">
        <w:rPr>
          <w:rFonts w:ascii="Times New Roman" w:hAnsi="Times New Roman"/>
          <w:b/>
          <w:sz w:val="24"/>
        </w:rPr>
        <w:t>При любом способе обращения, время начала регистрации заявлений 1 и 27 марта – 08.15 часов.</w:t>
      </w:r>
    </w:p>
    <w:p w:rsidR="006D01E4" w:rsidRPr="006D01E4" w:rsidRDefault="006D01E4" w:rsidP="006D01E4">
      <w:pPr>
        <w:pStyle w:val="a7"/>
        <w:ind w:firstLine="567"/>
        <w:jc w:val="both"/>
        <w:rPr>
          <w:rFonts w:ascii="Times New Roman" w:hAnsi="Times New Roman" w:cs="Times New Roman"/>
          <w:sz w:val="24"/>
        </w:rPr>
      </w:pPr>
      <w:r w:rsidRPr="006D01E4">
        <w:rPr>
          <w:rFonts w:ascii="Times New Roman" w:hAnsi="Times New Roman" w:cs="Times New Roman"/>
          <w:sz w:val="24"/>
        </w:rPr>
        <w:t>Очередь в каждую организацию отдыха и оздоровления</w:t>
      </w:r>
      <w:r w:rsidR="00593A61">
        <w:rPr>
          <w:rFonts w:ascii="Times New Roman" w:hAnsi="Times New Roman" w:cs="Times New Roman"/>
          <w:sz w:val="24"/>
        </w:rPr>
        <w:t xml:space="preserve"> будет</w:t>
      </w:r>
      <w:r w:rsidRPr="006D01E4">
        <w:rPr>
          <w:rFonts w:ascii="Times New Roman" w:hAnsi="Times New Roman" w:cs="Times New Roman"/>
          <w:sz w:val="24"/>
        </w:rPr>
        <w:t xml:space="preserve"> </w:t>
      </w:r>
      <w:r w:rsidR="00593A61" w:rsidRPr="006D01E4">
        <w:rPr>
          <w:rFonts w:ascii="Times New Roman" w:hAnsi="Times New Roman" w:cs="Times New Roman"/>
          <w:sz w:val="24"/>
        </w:rPr>
        <w:t>формир</w:t>
      </w:r>
      <w:r w:rsidR="00593A61">
        <w:rPr>
          <w:rFonts w:ascii="Times New Roman" w:hAnsi="Times New Roman" w:cs="Times New Roman"/>
          <w:sz w:val="24"/>
        </w:rPr>
        <w:t>ова</w:t>
      </w:r>
      <w:r w:rsidR="00593A61" w:rsidRPr="006D01E4">
        <w:rPr>
          <w:rFonts w:ascii="Times New Roman" w:hAnsi="Times New Roman" w:cs="Times New Roman"/>
          <w:sz w:val="24"/>
        </w:rPr>
        <w:t>ться</w:t>
      </w:r>
      <w:r w:rsidRPr="006D01E4">
        <w:rPr>
          <w:rFonts w:ascii="Times New Roman" w:hAnsi="Times New Roman" w:cs="Times New Roman"/>
          <w:sz w:val="24"/>
        </w:rPr>
        <w:t xml:space="preserve"> по дате и времени регистрации заявления с учетом преимущественного права отдельных категорий граждан.</w:t>
      </w:r>
    </w:p>
    <w:p w:rsidR="006D01E4" w:rsidRPr="006D01E4" w:rsidRDefault="006D01E4" w:rsidP="006D01E4">
      <w:pPr>
        <w:pStyle w:val="a7"/>
        <w:ind w:left="927" w:hanging="360"/>
        <w:jc w:val="both"/>
        <w:rPr>
          <w:rFonts w:ascii="Times New Roman" w:hAnsi="Times New Roman"/>
          <w:b/>
          <w:sz w:val="24"/>
        </w:rPr>
      </w:pPr>
      <w:r w:rsidRPr="006D01E4">
        <w:rPr>
          <w:rFonts w:ascii="Times New Roman" w:hAnsi="Times New Roman"/>
          <w:b/>
          <w:sz w:val="24"/>
        </w:rPr>
        <w:t>График работы учреждений, осуществляющих прием заявлений и документов:</w:t>
      </w:r>
    </w:p>
    <w:p w:rsidR="000914D5" w:rsidRPr="00D72C3B" w:rsidRDefault="006D6505" w:rsidP="007A009D">
      <w:pPr>
        <w:pStyle w:val="a7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/>
          <w:sz w:val="24"/>
          <w:u w:val="single"/>
        </w:rPr>
      </w:pPr>
      <w:r w:rsidRPr="00BE19B6">
        <w:rPr>
          <w:rFonts w:ascii="Times New Roman" w:hAnsi="Times New Roman" w:cs="Times New Roman"/>
          <w:sz w:val="24"/>
          <w:u w:val="single"/>
        </w:rPr>
        <w:t>общеобразовательные учреждения</w:t>
      </w:r>
      <w:r w:rsidR="000914D5" w:rsidRPr="00BE19B6">
        <w:rPr>
          <w:rFonts w:ascii="Times New Roman" w:hAnsi="Times New Roman" w:cs="Times New Roman"/>
          <w:sz w:val="24"/>
          <w:u w:val="single"/>
        </w:rPr>
        <w:t>:</w:t>
      </w:r>
      <w:r w:rsidR="000914D5" w:rsidRPr="00D72C3B">
        <w:rPr>
          <w:rFonts w:ascii="Times New Roman" w:hAnsi="Times New Roman"/>
          <w:sz w:val="24"/>
        </w:rPr>
        <w:t xml:space="preserve"> </w:t>
      </w:r>
      <w:r w:rsidRPr="00D72C3B">
        <w:rPr>
          <w:rFonts w:ascii="Times New Roman" w:hAnsi="Times New Roman"/>
          <w:sz w:val="24"/>
        </w:rPr>
        <w:t xml:space="preserve">понедельник - </w:t>
      </w:r>
      <w:r w:rsidR="000914D5" w:rsidRPr="00D72C3B">
        <w:rPr>
          <w:rFonts w:ascii="Times New Roman" w:hAnsi="Times New Roman"/>
          <w:sz w:val="24"/>
        </w:rPr>
        <w:t xml:space="preserve">среда </w:t>
      </w:r>
      <w:r w:rsidRPr="00D72C3B">
        <w:rPr>
          <w:rFonts w:ascii="Times New Roman" w:hAnsi="Times New Roman"/>
          <w:sz w:val="24"/>
        </w:rPr>
        <w:t>с</w:t>
      </w:r>
      <w:r w:rsidR="000914D5" w:rsidRPr="00D72C3B">
        <w:rPr>
          <w:rFonts w:ascii="Times New Roman" w:hAnsi="Times New Roman"/>
          <w:sz w:val="24"/>
        </w:rPr>
        <w:t xml:space="preserve"> 08.00 </w:t>
      </w:r>
      <w:r w:rsidRPr="00D72C3B">
        <w:rPr>
          <w:rFonts w:ascii="Times New Roman" w:hAnsi="Times New Roman"/>
          <w:sz w:val="24"/>
        </w:rPr>
        <w:t>до</w:t>
      </w:r>
      <w:r w:rsidR="000914D5" w:rsidRPr="00D72C3B">
        <w:rPr>
          <w:rFonts w:ascii="Times New Roman" w:hAnsi="Times New Roman"/>
          <w:sz w:val="24"/>
        </w:rPr>
        <w:t xml:space="preserve"> 18.00 часов, суббота </w:t>
      </w:r>
      <w:r w:rsidRPr="00D72C3B">
        <w:rPr>
          <w:rFonts w:ascii="Times New Roman" w:hAnsi="Times New Roman"/>
          <w:sz w:val="24"/>
        </w:rPr>
        <w:t>-</w:t>
      </w:r>
      <w:r w:rsidR="000914D5" w:rsidRPr="00D72C3B">
        <w:rPr>
          <w:rFonts w:ascii="Times New Roman" w:hAnsi="Times New Roman"/>
          <w:sz w:val="24"/>
        </w:rPr>
        <w:t xml:space="preserve"> </w:t>
      </w:r>
      <w:r w:rsidRPr="00D72C3B">
        <w:rPr>
          <w:rFonts w:ascii="Times New Roman" w:hAnsi="Times New Roman"/>
          <w:sz w:val="24"/>
        </w:rPr>
        <w:t xml:space="preserve">с </w:t>
      </w:r>
      <w:r w:rsidR="000914D5" w:rsidRPr="00D72C3B">
        <w:rPr>
          <w:rFonts w:ascii="Times New Roman" w:hAnsi="Times New Roman"/>
          <w:sz w:val="24"/>
        </w:rPr>
        <w:t xml:space="preserve">08.00 </w:t>
      </w:r>
      <w:r w:rsidRPr="00D72C3B">
        <w:rPr>
          <w:rFonts w:ascii="Times New Roman" w:hAnsi="Times New Roman"/>
          <w:sz w:val="24"/>
        </w:rPr>
        <w:t>до</w:t>
      </w:r>
      <w:r w:rsidR="000914D5" w:rsidRPr="00D72C3B">
        <w:rPr>
          <w:rFonts w:ascii="Times New Roman" w:hAnsi="Times New Roman"/>
          <w:sz w:val="24"/>
        </w:rPr>
        <w:t xml:space="preserve"> 12.00 часов,</w:t>
      </w:r>
    </w:p>
    <w:p w:rsidR="000914D5" w:rsidRPr="00FD7AF6" w:rsidRDefault="006D6505" w:rsidP="007A009D">
      <w:pPr>
        <w:pStyle w:val="a7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/>
          <w:sz w:val="24"/>
          <w:u w:val="single"/>
        </w:rPr>
      </w:pPr>
      <w:r w:rsidRPr="00D03321">
        <w:t> </w:t>
      </w:r>
      <w:r w:rsidR="000914D5" w:rsidRPr="00BE19B6">
        <w:rPr>
          <w:rFonts w:ascii="Times New Roman" w:hAnsi="Times New Roman"/>
          <w:sz w:val="24"/>
          <w:u w:val="single"/>
        </w:rPr>
        <w:t>многофункциональный цен</w:t>
      </w:r>
      <w:r w:rsidRPr="00BE19B6">
        <w:rPr>
          <w:rFonts w:ascii="Times New Roman" w:hAnsi="Times New Roman"/>
          <w:sz w:val="24"/>
          <w:u w:val="single"/>
        </w:rPr>
        <w:t>тр:</w:t>
      </w:r>
      <w:r w:rsidRPr="00D72C3B">
        <w:rPr>
          <w:rFonts w:ascii="Times New Roman" w:hAnsi="Times New Roman"/>
          <w:sz w:val="24"/>
        </w:rPr>
        <w:t xml:space="preserve"> понедельник, среда, пятница - с 08.00 до</w:t>
      </w:r>
      <w:r w:rsidR="000914D5" w:rsidRPr="00D72C3B">
        <w:rPr>
          <w:rFonts w:ascii="Times New Roman" w:hAnsi="Times New Roman"/>
          <w:sz w:val="24"/>
        </w:rPr>
        <w:t xml:space="preserve"> 18.00 часов, вторник </w:t>
      </w:r>
      <w:r w:rsidR="00D72C3B" w:rsidRPr="00D72C3B">
        <w:rPr>
          <w:rFonts w:ascii="Times New Roman" w:hAnsi="Times New Roman"/>
          <w:sz w:val="24"/>
        </w:rPr>
        <w:t>-</w:t>
      </w:r>
      <w:r w:rsidR="000914D5" w:rsidRPr="00D72C3B">
        <w:rPr>
          <w:rFonts w:ascii="Times New Roman" w:hAnsi="Times New Roman"/>
          <w:sz w:val="24"/>
        </w:rPr>
        <w:t xml:space="preserve"> </w:t>
      </w:r>
      <w:r w:rsidRPr="00D72C3B">
        <w:rPr>
          <w:rFonts w:ascii="Times New Roman" w:hAnsi="Times New Roman"/>
          <w:sz w:val="24"/>
        </w:rPr>
        <w:t xml:space="preserve">с </w:t>
      </w:r>
      <w:r w:rsidR="000914D5" w:rsidRPr="00D72C3B">
        <w:rPr>
          <w:rFonts w:ascii="Times New Roman" w:hAnsi="Times New Roman"/>
          <w:sz w:val="24"/>
        </w:rPr>
        <w:t xml:space="preserve">08.00 </w:t>
      </w:r>
      <w:r w:rsidRPr="00D72C3B">
        <w:rPr>
          <w:rFonts w:ascii="Times New Roman" w:hAnsi="Times New Roman"/>
          <w:sz w:val="24"/>
        </w:rPr>
        <w:t>до</w:t>
      </w:r>
      <w:r w:rsidR="000914D5" w:rsidRPr="00D72C3B">
        <w:rPr>
          <w:rFonts w:ascii="Times New Roman" w:hAnsi="Times New Roman"/>
          <w:sz w:val="24"/>
        </w:rPr>
        <w:t xml:space="preserve"> 20.00 часов, суббота </w:t>
      </w:r>
      <w:r w:rsidR="00D72C3B" w:rsidRPr="00D72C3B">
        <w:rPr>
          <w:rFonts w:ascii="Times New Roman" w:hAnsi="Times New Roman"/>
          <w:sz w:val="24"/>
        </w:rPr>
        <w:t>-</w:t>
      </w:r>
      <w:r w:rsidR="000914D5" w:rsidRPr="00D72C3B">
        <w:rPr>
          <w:rFonts w:ascii="Times New Roman" w:hAnsi="Times New Roman"/>
          <w:sz w:val="24"/>
        </w:rPr>
        <w:t xml:space="preserve"> </w:t>
      </w:r>
      <w:r w:rsidRPr="00D72C3B">
        <w:rPr>
          <w:rFonts w:ascii="Times New Roman" w:hAnsi="Times New Roman"/>
          <w:sz w:val="24"/>
        </w:rPr>
        <w:t xml:space="preserve">с </w:t>
      </w:r>
      <w:r w:rsidR="000914D5" w:rsidRPr="00D72C3B">
        <w:rPr>
          <w:rFonts w:ascii="Times New Roman" w:hAnsi="Times New Roman"/>
          <w:sz w:val="24"/>
        </w:rPr>
        <w:t xml:space="preserve">08.00 </w:t>
      </w:r>
      <w:r w:rsidRPr="00D72C3B">
        <w:rPr>
          <w:rFonts w:ascii="Times New Roman" w:hAnsi="Times New Roman"/>
          <w:sz w:val="24"/>
        </w:rPr>
        <w:t>до</w:t>
      </w:r>
      <w:r w:rsidR="000914D5" w:rsidRPr="00D72C3B">
        <w:rPr>
          <w:rFonts w:ascii="Times New Roman" w:hAnsi="Times New Roman"/>
          <w:sz w:val="24"/>
        </w:rPr>
        <w:t xml:space="preserve"> 17.00 часов.</w:t>
      </w:r>
    </w:p>
    <w:p w:rsidR="00FD7AF6" w:rsidRPr="00FD7AF6" w:rsidRDefault="00FD7AF6" w:rsidP="007A009D">
      <w:pPr>
        <w:pStyle w:val="a7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/>
          <w:sz w:val="24"/>
          <w:u w:val="single"/>
        </w:rPr>
      </w:pPr>
      <w:r w:rsidRPr="00BE19B6">
        <w:rPr>
          <w:rFonts w:ascii="Times New Roman" w:hAnsi="Times New Roman"/>
          <w:sz w:val="24"/>
          <w:u w:val="single"/>
        </w:rPr>
        <w:t>МАУ ОЗЛ «Светлячок»:</w:t>
      </w:r>
      <w:r w:rsidRPr="00FD7AF6">
        <w:rPr>
          <w:rFonts w:ascii="Times New Roman" w:hAnsi="Times New Roman"/>
          <w:sz w:val="24"/>
        </w:rPr>
        <w:t xml:space="preserve"> понедельник - четверг с 08.00 до 1</w:t>
      </w:r>
      <w:r w:rsidR="009A4231">
        <w:rPr>
          <w:rFonts w:ascii="Times New Roman" w:hAnsi="Times New Roman"/>
          <w:sz w:val="24"/>
        </w:rPr>
        <w:t>7</w:t>
      </w:r>
      <w:r w:rsidRPr="00FD7AF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</w:t>
      </w:r>
      <w:r w:rsidRPr="00FD7AF6">
        <w:rPr>
          <w:rFonts w:ascii="Times New Roman" w:hAnsi="Times New Roman"/>
          <w:sz w:val="24"/>
        </w:rPr>
        <w:t>0 часов</w:t>
      </w:r>
      <w:r>
        <w:rPr>
          <w:rFonts w:ascii="Times New Roman" w:hAnsi="Times New Roman"/>
          <w:sz w:val="24"/>
        </w:rPr>
        <w:t>.</w:t>
      </w:r>
    </w:p>
    <w:p w:rsidR="003A7091" w:rsidRPr="0079240E" w:rsidRDefault="003A7091" w:rsidP="003A7091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u w:val="single"/>
        </w:rPr>
      </w:pPr>
      <w:proofErr w:type="gramStart"/>
      <w:r w:rsidRPr="00A0357B">
        <w:rPr>
          <w:rFonts w:ascii="Times New Roman" w:hAnsi="Times New Roman" w:cs="Times New Roman"/>
          <w:sz w:val="24"/>
        </w:rPr>
        <w:t xml:space="preserve">В случае </w:t>
      </w:r>
      <w:r w:rsidR="00BE19B6">
        <w:rPr>
          <w:rFonts w:ascii="Times New Roman" w:hAnsi="Times New Roman" w:cs="Times New Roman"/>
          <w:sz w:val="24"/>
        </w:rPr>
        <w:t>подачи заявления</w:t>
      </w:r>
      <w:r w:rsidRPr="00A0357B">
        <w:rPr>
          <w:rFonts w:ascii="Times New Roman" w:hAnsi="Times New Roman" w:cs="Times New Roman"/>
          <w:sz w:val="24"/>
        </w:rPr>
        <w:t xml:space="preserve"> через Портал </w:t>
      </w:r>
      <w:r w:rsidR="009A4231" w:rsidRPr="009A4231">
        <w:rPr>
          <w:rFonts w:ascii="Times New Roman" w:hAnsi="Times New Roman" w:cs="Times New Roman"/>
          <w:sz w:val="24"/>
          <w:szCs w:val="24"/>
        </w:rPr>
        <w:t>государственных услуг</w:t>
      </w:r>
      <w:r w:rsidRPr="00A0357B">
        <w:rPr>
          <w:rFonts w:ascii="Times New Roman" w:hAnsi="Times New Roman" w:cs="Times New Roman"/>
          <w:sz w:val="24"/>
        </w:rPr>
        <w:t xml:space="preserve"> и</w:t>
      </w:r>
      <w:r w:rsidR="00D72C3B">
        <w:rPr>
          <w:rFonts w:ascii="Times New Roman" w:hAnsi="Times New Roman" w:cs="Times New Roman"/>
          <w:sz w:val="24"/>
        </w:rPr>
        <w:t>ли Портал образовательных услуг</w:t>
      </w:r>
      <w:r w:rsidR="007A009D">
        <w:rPr>
          <w:rFonts w:ascii="Times New Roman" w:hAnsi="Times New Roman" w:cs="Times New Roman"/>
          <w:sz w:val="24"/>
        </w:rPr>
        <w:t>,</w:t>
      </w:r>
      <w:r w:rsidRPr="00A0357B">
        <w:rPr>
          <w:rFonts w:ascii="Times New Roman" w:hAnsi="Times New Roman" w:cs="Times New Roman"/>
          <w:sz w:val="24"/>
        </w:rPr>
        <w:t xml:space="preserve"> </w:t>
      </w:r>
      <w:r w:rsidR="00BE19B6">
        <w:rPr>
          <w:rFonts w:ascii="Times New Roman" w:hAnsi="Times New Roman" w:cs="Times New Roman"/>
          <w:sz w:val="24"/>
        </w:rPr>
        <w:t xml:space="preserve">заявителю </w:t>
      </w:r>
      <w:r w:rsidR="00D72C3B" w:rsidRPr="00A0357B">
        <w:rPr>
          <w:rFonts w:ascii="Times New Roman" w:hAnsi="Times New Roman" w:cs="Times New Roman"/>
          <w:sz w:val="24"/>
        </w:rPr>
        <w:t>необходимо</w:t>
      </w:r>
      <w:r w:rsidR="00D72C3B" w:rsidRPr="00D72C3B">
        <w:rPr>
          <w:rFonts w:ascii="Times New Roman" w:hAnsi="Times New Roman" w:cs="Times New Roman"/>
          <w:b/>
          <w:sz w:val="24"/>
        </w:rPr>
        <w:t xml:space="preserve"> </w:t>
      </w:r>
      <w:r w:rsidRPr="00D72C3B">
        <w:rPr>
          <w:rFonts w:ascii="Times New Roman" w:hAnsi="Times New Roman" w:cs="Times New Roman"/>
          <w:b/>
          <w:sz w:val="24"/>
        </w:rPr>
        <w:t>в течение 4-х рабочих дней, следующих за днем</w:t>
      </w:r>
      <w:r w:rsidRPr="00D72C3B">
        <w:rPr>
          <w:rFonts w:ascii="Times New Roman" w:hAnsi="Times New Roman" w:cs="Times New Roman"/>
          <w:sz w:val="24"/>
        </w:rPr>
        <w:t xml:space="preserve"> </w:t>
      </w:r>
      <w:r w:rsidRPr="00D72C3B">
        <w:rPr>
          <w:rFonts w:ascii="Times New Roman" w:hAnsi="Times New Roman" w:cs="Times New Roman"/>
          <w:b/>
          <w:sz w:val="24"/>
        </w:rPr>
        <w:t>регистрации заявления</w:t>
      </w:r>
      <w:r w:rsidR="00D72C3B">
        <w:rPr>
          <w:rFonts w:ascii="Times New Roman" w:hAnsi="Times New Roman" w:cs="Times New Roman"/>
          <w:b/>
          <w:sz w:val="24"/>
        </w:rPr>
        <w:t>,</w:t>
      </w:r>
      <w:r w:rsidRPr="00A0357B">
        <w:rPr>
          <w:rFonts w:ascii="Times New Roman" w:hAnsi="Times New Roman" w:cs="Times New Roman"/>
          <w:sz w:val="24"/>
        </w:rPr>
        <w:t xml:space="preserve"> обратитьс</w:t>
      </w:r>
      <w:r w:rsidR="000914D5">
        <w:rPr>
          <w:rFonts w:ascii="Times New Roman" w:hAnsi="Times New Roman" w:cs="Times New Roman"/>
          <w:sz w:val="24"/>
        </w:rPr>
        <w:t xml:space="preserve">я в </w:t>
      </w:r>
      <w:r w:rsidRPr="00A0357B">
        <w:rPr>
          <w:rFonts w:ascii="Times New Roman" w:hAnsi="Times New Roman" w:cs="Times New Roman"/>
          <w:sz w:val="24"/>
        </w:rPr>
        <w:t xml:space="preserve">школу, на базе которой будет организован оздоровительный лагерь или </w:t>
      </w:r>
      <w:r w:rsidR="009E4535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МАУ ОЗЛ «Светлячок»</w:t>
      </w:r>
      <w:r w:rsidR="000914D5">
        <w:rPr>
          <w:rFonts w:ascii="Times New Roman" w:hAnsi="Times New Roman" w:cs="Times New Roman"/>
          <w:sz w:val="24"/>
        </w:rPr>
        <w:t xml:space="preserve"> (ул. Малышева, 2</w:t>
      </w:r>
      <w:r w:rsidR="00BA410B">
        <w:rPr>
          <w:rFonts w:ascii="Times New Roman" w:hAnsi="Times New Roman" w:cs="Times New Roman"/>
          <w:sz w:val="24"/>
        </w:rPr>
        <w:t>, тел.:3-31-10</w:t>
      </w:r>
      <w:r w:rsidR="000914D5">
        <w:rPr>
          <w:rFonts w:ascii="Times New Roman" w:hAnsi="Times New Roman" w:cs="Times New Roman"/>
          <w:sz w:val="24"/>
        </w:rPr>
        <w:t>)</w:t>
      </w:r>
      <w:r w:rsidRPr="00A0357B">
        <w:rPr>
          <w:rFonts w:ascii="Times New Roman" w:hAnsi="Times New Roman" w:cs="Times New Roman"/>
          <w:sz w:val="24"/>
        </w:rPr>
        <w:t xml:space="preserve">, осуществляющий </w:t>
      </w:r>
      <w:r>
        <w:rPr>
          <w:rFonts w:ascii="Times New Roman" w:hAnsi="Times New Roman" w:cs="Times New Roman"/>
          <w:sz w:val="24"/>
        </w:rPr>
        <w:t xml:space="preserve">прием документов </w:t>
      </w:r>
      <w:r w:rsidRPr="00A0357B">
        <w:rPr>
          <w:rFonts w:ascii="Times New Roman" w:hAnsi="Times New Roman" w:cs="Times New Roman"/>
          <w:sz w:val="24"/>
        </w:rPr>
        <w:t xml:space="preserve">в загородный лагерь и </w:t>
      </w:r>
      <w:r w:rsidR="000914D5">
        <w:rPr>
          <w:rFonts w:ascii="Times New Roman" w:hAnsi="Times New Roman" w:cs="Times New Roman"/>
          <w:sz w:val="24"/>
        </w:rPr>
        <w:t>санаторно-курортные организации</w:t>
      </w:r>
      <w:r w:rsidRPr="00A0357B">
        <w:rPr>
          <w:rFonts w:ascii="Times New Roman" w:hAnsi="Times New Roman" w:cs="Times New Roman"/>
          <w:sz w:val="24"/>
        </w:rPr>
        <w:t xml:space="preserve">, </w:t>
      </w:r>
      <w:r w:rsidRPr="0079240E">
        <w:rPr>
          <w:rFonts w:ascii="Times New Roman" w:hAnsi="Times New Roman" w:cs="Times New Roman"/>
          <w:b/>
          <w:sz w:val="24"/>
          <w:u w:val="single"/>
        </w:rPr>
        <w:t xml:space="preserve">предъявить документ, </w:t>
      </w:r>
      <w:r w:rsidR="00BA410B">
        <w:rPr>
          <w:rFonts w:ascii="Times New Roman" w:hAnsi="Times New Roman" w:cs="Times New Roman"/>
          <w:b/>
          <w:sz w:val="24"/>
          <w:u w:val="single"/>
        </w:rPr>
        <w:t>удостоверяющий личность, и пред</w:t>
      </w:r>
      <w:r w:rsidRPr="0079240E">
        <w:rPr>
          <w:rFonts w:ascii="Times New Roman" w:hAnsi="Times New Roman" w:cs="Times New Roman"/>
          <w:b/>
          <w:sz w:val="24"/>
          <w:u w:val="single"/>
        </w:rPr>
        <w:t>ставить следующие</w:t>
      </w:r>
      <w:proofErr w:type="gramEnd"/>
      <w:r w:rsidRPr="0079240E">
        <w:rPr>
          <w:rFonts w:ascii="Times New Roman" w:hAnsi="Times New Roman" w:cs="Times New Roman"/>
          <w:b/>
          <w:sz w:val="24"/>
          <w:u w:val="single"/>
        </w:rPr>
        <w:t xml:space="preserve"> документы:</w:t>
      </w:r>
    </w:p>
    <w:p w:rsidR="00593A61" w:rsidRPr="005D5905" w:rsidRDefault="00593A61" w:rsidP="00593A61">
      <w:pPr>
        <w:pStyle w:val="a7"/>
        <w:ind w:firstLine="567"/>
        <w:jc w:val="both"/>
        <w:rPr>
          <w:rFonts w:ascii="Times New Roman" w:hAnsi="Times New Roman"/>
          <w:sz w:val="24"/>
          <w:szCs w:val="26"/>
        </w:rPr>
      </w:pPr>
      <w:r w:rsidRPr="005D5905">
        <w:rPr>
          <w:rFonts w:ascii="Times New Roman" w:hAnsi="Times New Roman"/>
          <w:sz w:val="24"/>
          <w:szCs w:val="26"/>
        </w:rPr>
        <w:t>1) свидетельство о рождении ребенка (оригинал или нотариально заверенная копия);</w:t>
      </w:r>
    </w:p>
    <w:p w:rsidR="00593A61" w:rsidRPr="005D5905" w:rsidRDefault="00593A61" w:rsidP="00593A61">
      <w:pPr>
        <w:pStyle w:val="a7"/>
        <w:ind w:firstLine="567"/>
        <w:jc w:val="both"/>
        <w:rPr>
          <w:rFonts w:ascii="Times New Roman" w:hAnsi="Times New Roman"/>
          <w:sz w:val="24"/>
          <w:szCs w:val="26"/>
        </w:rPr>
      </w:pPr>
      <w:r w:rsidRPr="005D5905">
        <w:rPr>
          <w:rFonts w:ascii="Times New Roman" w:hAnsi="Times New Roman"/>
          <w:sz w:val="24"/>
          <w:szCs w:val="26"/>
        </w:rPr>
        <w:t>2) документ, подтверждающий право на льготное предоставление путёвки (оригинал</w:t>
      </w:r>
      <w:r w:rsidRPr="008103D9">
        <w:rPr>
          <w:rFonts w:ascii="Times New Roman" w:hAnsi="Times New Roman"/>
          <w:sz w:val="24"/>
          <w:szCs w:val="26"/>
        </w:rPr>
        <w:t xml:space="preserve"> </w:t>
      </w:r>
      <w:r w:rsidRPr="005D5905">
        <w:rPr>
          <w:rFonts w:ascii="Times New Roman" w:hAnsi="Times New Roman"/>
          <w:sz w:val="24"/>
          <w:szCs w:val="26"/>
        </w:rPr>
        <w:t>или нотариально заверенная копия);</w:t>
      </w:r>
    </w:p>
    <w:p w:rsidR="00593A61" w:rsidRPr="005D5905" w:rsidRDefault="00593A61" w:rsidP="00593A61">
      <w:pPr>
        <w:pStyle w:val="a7"/>
        <w:ind w:firstLine="567"/>
        <w:jc w:val="both"/>
        <w:rPr>
          <w:rFonts w:ascii="Times New Roman" w:hAnsi="Times New Roman"/>
          <w:sz w:val="24"/>
          <w:szCs w:val="26"/>
          <w:shd w:val="clear" w:color="auto" w:fill="FFFFFF"/>
        </w:rPr>
      </w:pPr>
      <w:r w:rsidRPr="005D5905">
        <w:rPr>
          <w:rFonts w:ascii="Times New Roman" w:hAnsi="Times New Roman"/>
          <w:sz w:val="24"/>
          <w:szCs w:val="26"/>
        </w:rPr>
        <w:t xml:space="preserve">3) документ, подтверждающий родство между Вами и ребенком, в случае </w:t>
      </w:r>
      <w:r w:rsidRPr="005D5905">
        <w:rPr>
          <w:rFonts w:ascii="Times New Roman" w:hAnsi="Times New Roman"/>
          <w:sz w:val="24"/>
          <w:szCs w:val="26"/>
          <w:shd w:val="clear" w:color="auto" w:fill="FFFFFF"/>
        </w:rPr>
        <w:t>несоответствия Вашей фамилии записи в свидетельстве о рождении ребенка</w:t>
      </w:r>
      <w:r>
        <w:rPr>
          <w:rFonts w:ascii="Times New Roman" w:hAnsi="Times New Roman"/>
          <w:sz w:val="24"/>
          <w:szCs w:val="26"/>
          <w:shd w:val="clear" w:color="auto" w:fill="FFFFFF"/>
        </w:rPr>
        <w:t xml:space="preserve"> </w:t>
      </w:r>
      <w:r w:rsidRPr="005D5905">
        <w:rPr>
          <w:rFonts w:ascii="Times New Roman" w:hAnsi="Times New Roman"/>
          <w:sz w:val="24"/>
          <w:szCs w:val="26"/>
        </w:rPr>
        <w:t>(оригинал или нотариально заверенная копия)</w:t>
      </w:r>
      <w:r w:rsidRPr="005D5905">
        <w:rPr>
          <w:rFonts w:ascii="Times New Roman" w:hAnsi="Times New Roman"/>
          <w:sz w:val="24"/>
          <w:szCs w:val="26"/>
          <w:shd w:val="clear" w:color="auto" w:fill="FFFFFF"/>
        </w:rPr>
        <w:t>;</w:t>
      </w:r>
    </w:p>
    <w:p w:rsidR="00593A61" w:rsidRPr="005D5905" w:rsidRDefault="00593A61" w:rsidP="00593A61">
      <w:pPr>
        <w:pStyle w:val="a7"/>
        <w:ind w:firstLine="567"/>
        <w:jc w:val="both"/>
        <w:rPr>
          <w:rFonts w:ascii="Times New Roman" w:hAnsi="Times New Roman"/>
          <w:sz w:val="24"/>
          <w:szCs w:val="26"/>
        </w:rPr>
      </w:pPr>
      <w:r w:rsidRPr="005D5905">
        <w:rPr>
          <w:rFonts w:ascii="Times New Roman" w:hAnsi="Times New Roman"/>
          <w:sz w:val="24"/>
          <w:szCs w:val="26"/>
        </w:rPr>
        <w:t>4) нотариально заверенный документ, подтверждающий законность предоставления прав ребенка, в случае если заявитель не является родителем (законным представителем) ребенка;</w:t>
      </w:r>
    </w:p>
    <w:p w:rsidR="00593A61" w:rsidRPr="005D5905" w:rsidRDefault="00593A61" w:rsidP="00593A61">
      <w:pPr>
        <w:pStyle w:val="a7"/>
        <w:ind w:firstLine="567"/>
        <w:jc w:val="both"/>
        <w:rPr>
          <w:rFonts w:ascii="Times New Roman" w:hAnsi="Times New Roman"/>
          <w:sz w:val="24"/>
          <w:szCs w:val="26"/>
        </w:rPr>
      </w:pPr>
      <w:r w:rsidRPr="005D5905">
        <w:rPr>
          <w:rFonts w:ascii="Times New Roman" w:hAnsi="Times New Roman"/>
          <w:sz w:val="24"/>
          <w:szCs w:val="26"/>
        </w:rPr>
        <w:t>5) страховое свидетельство обязательного пенсионного  страхования ребенка и заявителя (СНИЛС)</w:t>
      </w:r>
      <w:r>
        <w:rPr>
          <w:rFonts w:ascii="Times New Roman" w:hAnsi="Times New Roman"/>
          <w:sz w:val="24"/>
          <w:szCs w:val="26"/>
        </w:rPr>
        <w:t xml:space="preserve"> (оригинал);</w:t>
      </w:r>
    </w:p>
    <w:p w:rsidR="00593A61" w:rsidRPr="005D5905" w:rsidRDefault="00593A61" w:rsidP="00593A61">
      <w:pPr>
        <w:pStyle w:val="a7"/>
        <w:ind w:firstLine="567"/>
        <w:jc w:val="both"/>
        <w:rPr>
          <w:rFonts w:ascii="Times New Roman" w:hAnsi="Times New Roman"/>
          <w:sz w:val="24"/>
          <w:szCs w:val="26"/>
        </w:rPr>
      </w:pPr>
      <w:r w:rsidRPr="005D5905">
        <w:rPr>
          <w:rFonts w:ascii="Times New Roman" w:hAnsi="Times New Roman"/>
          <w:sz w:val="24"/>
          <w:szCs w:val="26"/>
        </w:rPr>
        <w:t>6) справк</w:t>
      </w:r>
      <w:r>
        <w:rPr>
          <w:rFonts w:ascii="Times New Roman" w:hAnsi="Times New Roman"/>
          <w:sz w:val="24"/>
          <w:szCs w:val="26"/>
        </w:rPr>
        <w:t>у</w:t>
      </w:r>
      <w:r w:rsidRPr="005D5905">
        <w:rPr>
          <w:rFonts w:ascii="Times New Roman" w:hAnsi="Times New Roman"/>
          <w:sz w:val="24"/>
          <w:szCs w:val="26"/>
        </w:rPr>
        <w:t xml:space="preserve"> из образовательной организации, в которой обучается ребенок, либо документ о регистрации по месту жительства (пребывания) ребенка;</w:t>
      </w:r>
    </w:p>
    <w:p w:rsidR="00593A61" w:rsidRPr="005D5905" w:rsidRDefault="00593A61" w:rsidP="00593A61">
      <w:pPr>
        <w:pStyle w:val="a7"/>
        <w:ind w:firstLine="567"/>
        <w:jc w:val="both"/>
        <w:rPr>
          <w:rFonts w:ascii="Times New Roman" w:hAnsi="Times New Roman"/>
          <w:sz w:val="24"/>
          <w:szCs w:val="26"/>
        </w:rPr>
      </w:pPr>
      <w:r w:rsidRPr="005D5905">
        <w:rPr>
          <w:rFonts w:ascii="Times New Roman" w:hAnsi="Times New Roman"/>
          <w:sz w:val="24"/>
          <w:szCs w:val="26"/>
        </w:rPr>
        <w:t>7) справк</w:t>
      </w:r>
      <w:r>
        <w:rPr>
          <w:rFonts w:ascii="Times New Roman" w:hAnsi="Times New Roman"/>
          <w:sz w:val="24"/>
          <w:szCs w:val="26"/>
        </w:rPr>
        <w:t>у</w:t>
      </w:r>
      <w:r w:rsidRPr="005D5905">
        <w:rPr>
          <w:rFonts w:ascii="Times New Roman" w:hAnsi="Times New Roman"/>
          <w:sz w:val="24"/>
          <w:szCs w:val="26"/>
        </w:rPr>
        <w:t xml:space="preserve"> для получения путевки на санаторно-курортное лечение на ребенка</w:t>
      </w:r>
      <w:r w:rsidRPr="005D5905">
        <w:rPr>
          <w:rFonts w:ascii="Times New Roman" w:hAnsi="Times New Roman"/>
          <w:color w:val="000000"/>
          <w:sz w:val="24"/>
          <w:szCs w:val="26"/>
        </w:rPr>
        <w:t xml:space="preserve"> по форме № 070/у</w:t>
      </w:r>
      <w:r w:rsidRPr="005D5905">
        <w:rPr>
          <w:rFonts w:ascii="Times New Roman" w:hAnsi="Times New Roman"/>
          <w:sz w:val="24"/>
          <w:szCs w:val="26"/>
        </w:rPr>
        <w:t xml:space="preserve"> (для санаторно-курортного лечения).</w:t>
      </w:r>
    </w:p>
    <w:p w:rsidR="00593A61" w:rsidRPr="005D5905" w:rsidRDefault="00593A61" w:rsidP="00593A61">
      <w:pPr>
        <w:pStyle w:val="a7"/>
        <w:ind w:firstLine="567"/>
        <w:jc w:val="both"/>
        <w:rPr>
          <w:rFonts w:ascii="Times New Roman" w:hAnsi="Times New Roman"/>
          <w:sz w:val="24"/>
          <w:szCs w:val="26"/>
        </w:rPr>
      </w:pPr>
      <w:r w:rsidRPr="005D5905">
        <w:rPr>
          <w:rFonts w:ascii="Times New Roman" w:hAnsi="Times New Roman"/>
          <w:sz w:val="24"/>
          <w:szCs w:val="26"/>
        </w:rPr>
        <w:lastRenderedPageBreak/>
        <w:t>В случае регистрации заявления в санаторно-курортную организацию (поезд «Здоровье», санаторий-профилакторий «Солнышко») дополнительно предоставляется копия паспорта ребенка (при наличии).</w:t>
      </w:r>
    </w:p>
    <w:p w:rsidR="00715EDD" w:rsidRDefault="00715EDD" w:rsidP="00715EDD">
      <w:pPr>
        <w:pStyle w:val="a4"/>
        <w:tabs>
          <w:tab w:val="left" w:pos="567"/>
        </w:tabs>
        <w:autoSpaceDE w:val="0"/>
        <w:autoSpaceDN w:val="0"/>
        <w:adjustRightInd w:val="0"/>
        <w:ind w:left="0" w:firstLine="567"/>
        <w:jc w:val="both"/>
      </w:pPr>
      <w:r>
        <w:t xml:space="preserve">Заявителем </w:t>
      </w:r>
      <w:r w:rsidR="006D01E4">
        <w:t xml:space="preserve">также </w:t>
      </w:r>
      <w:r>
        <w:t xml:space="preserve">могут быть предоставлены </w:t>
      </w:r>
      <w:r w:rsidRPr="00D03321">
        <w:t xml:space="preserve">документы, подтверждающие право на </w:t>
      </w:r>
      <w:r w:rsidRPr="00B335DF">
        <w:rPr>
          <w:b/>
        </w:rPr>
        <w:t>внеочередное</w:t>
      </w:r>
      <w:r w:rsidRPr="00D03321">
        <w:t xml:space="preserve"> или </w:t>
      </w:r>
      <w:r w:rsidRPr="00B335DF">
        <w:rPr>
          <w:b/>
        </w:rPr>
        <w:t>первоочередное</w:t>
      </w:r>
      <w:r w:rsidRPr="00D03321">
        <w:t xml:space="preserve"> получение путевки в соответствии с действующим законодательством </w:t>
      </w:r>
      <w:r>
        <w:t>РФ</w:t>
      </w:r>
      <w:r w:rsidRPr="00D03321">
        <w:t xml:space="preserve"> (оригинал и копия или нотариально заверенная копия).</w:t>
      </w:r>
    </w:p>
    <w:p w:rsidR="00287BF4" w:rsidRPr="00287BF4" w:rsidRDefault="00287BF4" w:rsidP="00287BF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6"/>
          <w:u w:val="single"/>
        </w:rPr>
      </w:pPr>
      <w:r w:rsidRPr="00287BF4">
        <w:rPr>
          <w:rFonts w:ascii="Times New Roman" w:hAnsi="Times New Roman" w:cs="Times New Roman"/>
          <w:sz w:val="24"/>
          <w:szCs w:val="26"/>
          <w:u w:val="single"/>
        </w:rPr>
        <w:t>В случае непредставления в у</w:t>
      </w:r>
      <w:r w:rsidR="007A009D">
        <w:rPr>
          <w:rFonts w:ascii="Times New Roman" w:hAnsi="Times New Roman" w:cs="Times New Roman"/>
          <w:sz w:val="24"/>
          <w:szCs w:val="26"/>
          <w:u w:val="single"/>
        </w:rPr>
        <w:t>казанные</w:t>
      </w:r>
      <w:r w:rsidRPr="00287BF4">
        <w:rPr>
          <w:rFonts w:ascii="Times New Roman" w:hAnsi="Times New Roman" w:cs="Times New Roman"/>
          <w:sz w:val="24"/>
          <w:szCs w:val="26"/>
          <w:u w:val="single"/>
        </w:rPr>
        <w:t xml:space="preserve"> сроки необходимых документов, </w:t>
      </w:r>
      <w:r w:rsidR="009A4231">
        <w:rPr>
          <w:rFonts w:ascii="Times New Roman" w:hAnsi="Times New Roman" w:cs="Times New Roman"/>
          <w:sz w:val="24"/>
          <w:szCs w:val="26"/>
          <w:u w:val="single"/>
        </w:rPr>
        <w:t>заявителю</w:t>
      </w:r>
      <w:r w:rsidRPr="00287BF4">
        <w:rPr>
          <w:rFonts w:ascii="Times New Roman" w:hAnsi="Times New Roman" w:cs="Times New Roman"/>
          <w:sz w:val="24"/>
          <w:szCs w:val="26"/>
          <w:u w:val="single"/>
        </w:rPr>
        <w:t xml:space="preserve"> будет отказано в постановке на учет для получения путевки в детский оздоровительный лагерь или санаторно-курортную организацию.</w:t>
      </w:r>
    </w:p>
    <w:p w:rsidR="008566CD" w:rsidRPr="008566CD" w:rsidRDefault="008566CD" w:rsidP="008566CD">
      <w:pPr>
        <w:pStyle w:val="a7"/>
        <w:ind w:firstLine="567"/>
        <w:jc w:val="both"/>
        <w:rPr>
          <w:rFonts w:ascii="Times New Roman" w:hAnsi="Times New Roman" w:cs="Times New Roman"/>
          <w:sz w:val="24"/>
        </w:rPr>
      </w:pPr>
      <w:r w:rsidRPr="008566CD">
        <w:rPr>
          <w:rFonts w:ascii="Times New Roman" w:hAnsi="Times New Roman" w:cs="Times New Roman"/>
          <w:sz w:val="24"/>
        </w:rPr>
        <w:t xml:space="preserve">Предоставление путевок в </w:t>
      </w:r>
      <w:r w:rsidRPr="008566CD">
        <w:rPr>
          <w:rFonts w:ascii="Times New Roman" w:eastAsia="Calibri" w:hAnsi="Times New Roman" w:cs="Times New Roman"/>
          <w:color w:val="000000"/>
          <w:kern w:val="3"/>
          <w:sz w:val="24"/>
        </w:rPr>
        <w:t xml:space="preserve">оздоровительные лагеря и санаторно-курортные организации </w:t>
      </w:r>
      <w:r w:rsidRPr="008566CD">
        <w:rPr>
          <w:rFonts w:ascii="Times New Roman" w:hAnsi="Times New Roman" w:cs="Times New Roman"/>
          <w:sz w:val="24"/>
        </w:rPr>
        <w:t>в 2018 году осуществля</w:t>
      </w:r>
      <w:r w:rsidR="006D01E4">
        <w:rPr>
          <w:rFonts w:ascii="Times New Roman" w:hAnsi="Times New Roman" w:cs="Times New Roman"/>
          <w:sz w:val="24"/>
        </w:rPr>
        <w:t>ет</w:t>
      </w:r>
      <w:r w:rsidRPr="008566CD">
        <w:rPr>
          <w:rFonts w:ascii="Times New Roman" w:hAnsi="Times New Roman" w:cs="Times New Roman"/>
          <w:sz w:val="24"/>
        </w:rPr>
        <w:t>ся на следующих условиях:</w:t>
      </w:r>
    </w:p>
    <w:p w:rsidR="00715EDD" w:rsidRPr="005A4512" w:rsidRDefault="005A4512" w:rsidP="005A4512">
      <w:pPr>
        <w:pStyle w:val="a4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5A4512">
        <w:rPr>
          <w:rFonts w:eastAsia="Calibri"/>
          <w:b/>
          <w:color w:val="000000"/>
          <w:kern w:val="3"/>
          <w:lang w:eastAsia="en-US"/>
        </w:rPr>
        <w:t>1)</w:t>
      </w:r>
      <w:r w:rsidRPr="00082C15">
        <w:t> </w:t>
      </w:r>
      <w:r w:rsidR="00817A24" w:rsidRPr="005A4512">
        <w:rPr>
          <w:rFonts w:eastAsia="Calibri"/>
          <w:b/>
          <w:color w:val="000000"/>
          <w:kern w:val="3"/>
          <w:u w:val="single"/>
          <w:lang w:eastAsia="en-US"/>
        </w:rPr>
        <w:t>Бесплатно</w:t>
      </w:r>
      <w:r w:rsidR="00461AE9" w:rsidRPr="005A4512">
        <w:rPr>
          <w:rFonts w:eastAsia="Calibri"/>
          <w:b/>
          <w:color w:val="000000"/>
          <w:kern w:val="3"/>
          <w:u w:val="single"/>
          <w:lang w:eastAsia="en-US"/>
        </w:rPr>
        <w:t xml:space="preserve"> </w:t>
      </w:r>
      <w:r w:rsidR="00EA2842" w:rsidRPr="005A4512">
        <w:rPr>
          <w:rFonts w:eastAsia="Calibri"/>
          <w:b/>
          <w:color w:val="000000"/>
          <w:kern w:val="3"/>
          <w:u w:val="single"/>
          <w:lang w:eastAsia="en-US"/>
        </w:rPr>
        <w:t>предоставляют</w:t>
      </w:r>
      <w:r w:rsidR="00461AE9" w:rsidRPr="005A4512">
        <w:rPr>
          <w:rFonts w:eastAsia="Calibri"/>
          <w:b/>
          <w:color w:val="000000"/>
          <w:kern w:val="3"/>
          <w:u w:val="single"/>
          <w:lang w:eastAsia="en-US"/>
        </w:rPr>
        <w:t>ся путевки</w:t>
      </w:r>
      <w:r w:rsidR="00817A24" w:rsidRPr="005A4512">
        <w:rPr>
          <w:b/>
          <w:color w:val="000000"/>
        </w:rPr>
        <w:t xml:space="preserve"> </w:t>
      </w:r>
      <w:r w:rsidR="00514241" w:rsidRPr="005A4512">
        <w:rPr>
          <w:color w:val="000000"/>
        </w:rPr>
        <w:t xml:space="preserve">в </w:t>
      </w:r>
      <w:r w:rsidR="00F064B2">
        <w:rPr>
          <w:color w:val="000000"/>
        </w:rPr>
        <w:t>санатории и санаторные оздоровительные лагеря круглогодичного действия</w:t>
      </w:r>
      <w:r w:rsidR="00514241" w:rsidRPr="005A4512">
        <w:rPr>
          <w:color w:val="000000"/>
        </w:rPr>
        <w:t xml:space="preserve"> Свердловской области </w:t>
      </w:r>
      <w:r w:rsidR="00514241" w:rsidRPr="006D01E4">
        <w:rPr>
          <w:b/>
          <w:color w:val="000000"/>
        </w:rPr>
        <w:t>детям, имеющим заключение учреждения здравоохранения о наличии медицинских показаний для санаторно-курортного лечения</w:t>
      </w:r>
      <w:r w:rsidR="00514241" w:rsidRPr="005A4512">
        <w:rPr>
          <w:color w:val="000000"/>
        </w:rPr>
        <w:t xml:space="preserve">; </w:t>
      </w:r>
      <w:r w:rsidR="00715EDD" w:rsidRPr="005A4512">
        <w:rPr>
          <w:color w:val="000000"/>
        </w:rPr>
        <w:t>в оздоровительные лагеря дневного пребывания и загородный лагерь «Светлячок» на основании подтверждающих документов:</w:t>
      </w:r>
    </w:p>
    <w:p w:rsidR="00715EDD" w:rsidRPr="008F1DDC" w:rsidRDefault="00715EDD" w:rsidP="00715EDD">
      <w:pPr>
        <w:pStyle w:val="a4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F1DDC">
        <w:rPr>
          <w:color w:val="000000"/>
        </w:rPr>
        <w:t>-</w:t>
      </w:r>
      <w:r w:rsidRPr="00082C15">
        <w:t> </w:t>
      </w:r>
      <w:r w:rsidRPr="00A56789">
        <w:rPr>
          <w:b/>
          <w:color w:val="000000"/>
        </w:rPr>
        <w:t xml:space="preserve">детям безработных родителей </w:t>
      </w:r>
      <w:r>
        <w:rPr>
          <w:color w:val="000000"/>
        </w:rPr>
        <w:t>(с</w:t>
      </w:r>
      <w:r w:rsidRPr="002451C5">
        <w:rPr>
          <w:color w:val="000000"/>
        </w:rPr>
        <w:t xml:space="preserve">правка о постановке на учёт </w:t>
      </w:r>
      <w:r w:rsidRPr="00991E89">
        <w:rPr>
          <w:color w:val="000000"/>
        </w:rPr>
        <w:t>в территориальном центре занятости Свердловской области);</w:t>
      </w:r>
    </w:p>
    <w:p w:rsidR="00715EDD" w:rsidRPr="008F1DDC" w:rsidRDefault="00715EDD" w:rsidP="00715EDD">
      <w:pPr>
        <w:pStyle w:val="a4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>
        <w:rPr>
          <w:color w:val="000000"/>
        </w:rPr>
        <w:t>-</w:t>
      </w:r>
      <w:r w:rsidRPr="00082C15">
        <w:t> </w:t>
      </w:r>
      <w:r w:rsidRPr="00A56789">
        <w:rPr>
          <w:b/>
          <w:color w:val="000000"/>
        </w:rPr>
        <w:t>детям, получающим пенсию по случаю потери кормильца</w:t>
      </w:r>
      <w:r>
        <w:rPr>
          <w:color w:val="000000"/>
        </w:rPr>
        <w:t xml:space="preserve"> (</w:t>
      </w:r>
      <w:r w:rsidRPr="00991E89">
        <w:rPr>
          <w:color w:val="000000"/>
        </w:rPr>
        <w:t>справка из территориального отделения Пенсионного фонда Российской Федерации о получении пенсии по случаю потери кормильца);</w:t>
      </w:r>
    </w:p>
    <w:p w:rsidR="00715EDD" w:rsidRDefault="00715EDD" w:rsidP="00715EDD">
      <w:pPr>
        <w:tabs>
          <w:tab w:val="left" w:pos="0"/>
        </w:tabs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Pr="00082C15">
        <w:t> </w:t>
      </w:r>
      <w:r w:rsidR="009E4535" w:rsidRPr="009E4535">
        <w:rPr>
          <w:b/>
        </w:rPr>
        <w:t>детям – сиротам и</w:t>
      </w:r>
      <w:r w:rsidR="009E4535">
        <w:t xml:space="preserve"> </w:t>
      </w:r>
      <w:r w:rsidR="008E2979">
        <w:rPr>
          <w:b/>
          <w:color w:val="000000"/>
        </w:rPr>
        <w:t>детям</w:t>
      </w:r>
      <w:r w:rsidRPr="00A56789">
        <w:rPr>
          <w:b/>
          <w:color w:val="000000"/>
        </w:rPr>
        <w:t>, оставшимся без попечения родителей</w:t>
      </w:r>
      <w:r>
        <w:rPr>
          <w:color w:val="000000"/>
        </w:rPr>
        <w:t xml:space="preserve"> (</w:t>
      </w:r>
      <w:r w:rsidRPr="00991E89">
        <w:t xml:space="preserve">акт органа опеки и попечительства </w:t>
      </w:r>
      <w:r w:rsidRPr="00991E89">
        <w:rPr>
          <w:color w:val="000000"/>
        </w:rPr>
        <w:t>об установлении опеки или попечительства);</w:t>
      </w:r>
    </w:p>
    <w:p w:rsidR="00715EDD" w:rsidRPr="008F1DDC" w:rsidRDefault="00715EDD" w:rsidP="00715EDD">
      <w:pPr>
        <w:tabs>
          <w:tab w:val="left" w:pos="0"/>
        </w:tabs>
        <w:ind w:firstLine="709"/>
        <w:jc w:val="both"/>
        <w:rPr>
          <w:color w:val="000000"/>
        </w:rPr>
      </w:pPr>
      <w:r w:rsidRPr="008F1DDC">
        <w:rPr>
          <w:color w:val="000000"/>
        </w:rPr>
        <w:t>-</w:t>
      </w:r>
      <w:r w:rsidRPr="00082C15">
        <w:t> </w:t>
      </w:r>
      <w:r w:rsidRPr="00A56789">
        <w:rPr>
          <w:b/>
          <w:color w:val="000000"/>
        </w:rPr>
        <w:t>детям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</w:r>
      <w:r>
        <w:rPr>
          <w:color w:val="000000"/>
        </w:rPr>
        <w:t xml:space="preserve"> (справка из У</w:t>
      </w:r>
      <w:r w:rsidRPr="008F1DDC">
        <w:rPr>
          <w:color w:val="000000"/>
        </w:rPr>
        <w:t xml:space="preserve">правления социальной </w:t>
      </w:r>
      <w:r>
        <w:rPr>
          <w:color w:val="000000"/>
        </w:rPr>
        <w:t>политики по месту регистрации</w:t>
      </w:r>
      <w:r w:rsidRPr="008F1DDC">
        <w:rPr>
          <w:color w:val="000000"/>
        </w:rPr>
        <w:t xml:space="preserve">, </w:t>
      </w:r>
      <w:r>
        <w:rPr>
          <w:color w:val="000000"/>
        </w:rPr>
        <w:t xml:space="preserve">подтверждающая </w:t>
      </w:r>
      <w:r w:rsidRPr="008F1DDC">
        <w:rPr>
          <w:color w:val="000000"/>
        </w:rPr>
        <w:t>выплату родителю (законному представителю) ежемесячного пособия на ребёнка или государственной социальной помощи</w:t>
      </w:r>
      <w:r>
        <w:rPr>
          <w:color w:val="000000"/>
        </w:rPr>
        <w:t>);</w:t>
      </w:r>
      <w:r w:rsidRPr="008F1DDC">
        <w:rPr>
          <w:color w:val="000000"/>
        </w:rPr>
        <w:t xml:space="preserve">  </w:t>
      </w:r>
    </w:p>
    <w:p w:rsidR="00715EDD" w:rsidRPr="008F1DDC" w:rsidRDefault="00715EDD" w:rsidP="00715EDD">
      <w:pPr>
        <w:pStyle w:val="a4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8F1DDC">
        <w:rPr>
          <w:color w:val="000000"/>
        </w:rPr>
        <w:t>-</w:t>
      </w:r>
      <w:r w:rsidRPr="00082C15">
        <w:t> </w:t>
      </w:r>
      <w:r w:rsidRPr="00A56789">
        <w:rPr>
          <w:b/>
          <w:color w:val="000000"/>
        </w:rPr>
        <w:t>детям, вернувшимся из воспитательных колоний и специальных учреждений закрытого типа</w:t>
      </w:r>
      <w:r>
        <w:rPr>
          <w:color w:val="000000"/>
        </w:rPr>
        <w:t xml:space="preserve"> (с</w:t>
      </w:r>
      <w:r w:rsidRPr="008F1DDC">
        <w:rPr>
          <w:color w:val="000000"/>
        </w:rPr>
        <w:t>правка установленно</w:t>
      </w:r>
      <w:r>
        <w:rPr>
          <w:color w:val="000000"/>
        </w:rPr>
        <w:t>й формы)</w:t>
      </w:r>
      <w:r w:rsidRPr="008F1DDC">
        <w:rPr>
          <w:color w:val="000000"/>
        </w:rPr>
        <w:t>.</w:t>
      </w:r>
    </w:p>
    <w:p w:rsidR="00817A24" w:rsidRDefault="00817A24" w:rsidP="00715EDD">
      <w:pPr>
        <w:pStyle w:val="a4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9240E">
        <w:rPr>
          <w:b/>
          <w:color w:val="000000"/>
        </w:rPr>
        <w:t>2)</w:t>
      </w:r>
      <w:r w:rsidRPr="00817A24">
        <w:rPr>
          <w:color w:val="000000"/>
        </w:rPr>
        <w:t xml:space="preserve"> </w:t>
      </w:r>
      <w:r w:rsidR="00715EDD" w:rsidRPr="00461AE9">
        <w:rPr>
          <w:b/>
          <w:color w:val="000000"/>
          <w:u w:val="single"/>
        </w:rPr>
        <w:t xml:space="preserve">На условиях частичной оплаты </w:t>
      </w:r>
      <w:r w:rsidR="003A7091" w:rsidRPr="00461AE9">
        <w:rPr>
          <w:b/>
          <w:color w:val="000000"/>
          <w:u w:val="single"/>
        </w:rPr>
        <w:t>в размере 20% от стоимости</w:t>
      </w:r>
      <w:r w:rsidR="00666E2C" w:rsidRPr="00461AE9">
        <w:rPr>
          <w:b/>
          <w:color w:val="000000"/>
          <w:u w:val="single"/>
        </w:rPr>
        <w:t xml:space="preserve"> путевки</w:t>
      </w:r>
      <w:r w:rsidR="00666E2C" w:rsidRPr="00817A24">
        <w:rPr>
          <w:color w:val="000000"/>
        </w:rPr>
        <w:t xml:space="preserve"> - </w:t>
      </w:r>
      <w:r w:rsidR="00715EDD" w:rsidRPr="00817A24">
        <w:rPr>
          <w:color w:val="000000"/>
        </w:rPr>
        <w:t>в оздоровительные лагеря дневного пребывания и загородный л</w:t>
      </w:r>
      <w:r w:rsidR="00666E2C" w:rsidRPr="00817A24">
        <w:rPr>
          <w:color w:val="000000"/>
        </w:rPr>
        <w:t xml:space="preserve">агерь «Светлячок» </w:t>
      </w:r>
      <w:r w:rsidRPr="009F2929">
        <w:rPr>
          <w:color w:val="000000"/>
          <w:szCs w:val="28"/>
        </w:rPr>
        <w:t>родителям (законным представителям), не имеющим оснований для получения бесплатной путевки</w:t>
      </w:r>
      <w:r>
        <w:rPr>
          <w:color w:val="000000"/>
          <w:szCs w:val="28"/>
        </w:rPr>
        <w:t>.</w:t>
      </w:r>
      <w:r>
        <w:rPr>
          <w:color w:val="000000"/>
        </w:rPr>
        <w:t xml:space="preserve"> </w:t>
      </w:r>
    </w:p>
    <w:p w:rsidR="00715EDD" w:rsidRDefault="00715EDD" w:rsidP="00715EDD">
      <w:pPr>
        <w:pStyle w:val="a4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>
        <w:rPr>
          <w:color w:val="000000"/>
        </w:rPr>
        <w:t>Кроме этого, возможно приобретение заявителем или учреждением (организацией, предприятием) путевок</w:t>
      </w:r>
      <w:r w:rsidRPr="008F1DDC">
        <w:rPr>
          <w:color w:val="000000"/>
        </w:rPr>
        <w:t xml:space="preserve"> в оздоровительные лагеря с дневным пребыванием </w:t>
      </w:r>
      <w:r>
        <w:rPr>
          <w:color w:val="000000"/>
        </w:rPr>
        <w:t>и</w:t>
      </w:r>
      <w:r w:rsidRPr="008F1DDC">
        <w:rPr>
          <w:color w:val="000000"/>
        </w:rPr>
        <w:t xml:space="preserve"> загородны</w:t>
      </w:r>
      <w:r>
        <w:rPr>
          <w:color w:val="000000"/>
        </w:rPr>
        <w:t>й</w:t>
      </w:r>
      <w:r w:rsidRPr="008F1DDC">
        <w:rPr>
          <w:color w:val="000000"/>
        </w:rPr>
        <w:t xml:space="preserve"> лагер</w:t>
      </w:r>
      <w:r>
        <w:rPr>
          <w:color w:val="000000"/>
        </w:rPr>
        <w:t>ь «Светлячок»</w:t>
      </w:r>
      <w:r w:rsidRPr="008F1DDC">
        <w:rPr>
          <w:color w:val="000000"/>
        </w:rPr>
        <w:t xml:space="preserve"> </w:t>
      </w:r>
      <w:r w:rsidRPr="00AF339A">
        <w:rPr>
          <w:b/>
          <w:color w:val="000000"/>
        </w:rPr>
        <w:t>за</w:t>
      </w:r>
      <w:r>
        <w:rPr>
          <w:color w:val="000000"/>
        </w:rPr>
        <w:t xml:space="preserve"> </w:t>
      </w:r>
      <w:r w:rsidRPr="00AF339A">
        <w:rPr>
          <w:b/>
          <w:color w:val="000000"/>
        </w:rPr>
        <w:t>полную стоимость</w:t>
      </w:r>
      <w:r>
        <w:rPr>
          <w:color w:val="000000"/>
        </w:rPr>
        <w:t>.</w:t>
      </w:r>
    </w:p>
    <w:p w:rsidR="00073F7A" w:rsidRPr="00073F7A" w:rsidRDefault="00073F7A" w:rsidP="00715EDD">
      <w:pPr>
        <w:pStyle w:val="a4"/>
        <w:autoSpaceDE w:val="0"/>
        <w:autoSpaceDN w:val="0"/>
        <w:adjustRightInd w:val="0"/>
        <w:ind w:left="0" w:firstLine="567"/>
        <w:jc w:val="both"/>
        <w:rPr>
          <w:b/>
          <w:color w:val="000000"/>
        </w:rPr>
      </w:pPr>
      <w:r w:rsidRPr="00073F7A">
        <w:rPr>
          <w:b/>
          <w:color w:val="000000"/>
        </w:rPr>
        <w:t>Родителям (законным представителям), планирующи</w:t>
      </w:r>
      <w:r>
        <w:rPr>
          <w:b/>
          <w:color w:val="000000"/>
        </w:rPr>
        <w:t>м</w:t>
      </w:r>
      <w:r w:rsidRPr="00073F7A">
        <w:rPr>
          <w:b/>
          <w:color w:val="000000"/>
        </w:rPr>
        <w:t xml:space="preserve"> отдых и оздоровление детей на побережье Черного моря (поезд «Здоро</w:t>
      </w:r>
      <w:r>
        <w:rPr>
          <w:b/>
          <w:color w:val="000000"/>
        </w:rPr>
        <w:t>в</w:t>
      </w:r>
      <w:r w:rsidRPr="00073F7A">
        <w:rPr>
          <w:b/>
          <w:color w:val="000000"/>
        </w:rPr>
        <w:t>ье»)</w:t>
      </w:r>
      <w:r>
        <w:rPr>
          <w:b/>
          <w:color w:val="000000"/>
        </w:rPr>
        <w:t xml:space="preserve">, предоставление путевок будет осуществляться на условиях оплаты 10% от стоимости путевки. </w:t>
      </w:r>
      <w:r w:rsidR="008B178E">
        <w:rPr>
          <w:b/>
          <w:color w:val="000000"/>
        </w:rPr>
        <w:t>П</w:t>
      </w:r>
      <w:r>
        <w:rPr>
          <w:b/>
          <w:color w:val="000000"/>
        </w:rPr>
        <w:t xml:space="preserve">роезд до санаторно-курортной организации </w:t>
      </w:r>
      <w:r w:rsidR="008B178E">
        <w:rPr>
          <w:b/>
          <w:color w:val="000000"/>
        </w:rPr>
        <w:t xml:space="preserve">оплачивается </w:t>
      </w:r>
      <w:r>
        <w:rPr>
          <w:b/>
          <w:color w:val="000000"/>
        </w:rPr>
        <w:t>родител</w:t>
      </w:r>
      <w:r w:rsidR="008B178E">
        <w:rPr>
          <w:b/>
          <w:color w:val="000000"/>
        </w:rPr>
        <w:t>ями</w:t>
      </w:r>
      <w:r>
        <w:rPr>
          <w:b/>
          <w:color w:val="000000"/>
        </w:rPr>
        <w:t xml:space="preserve"> </w:t>
      </w:r>
      <w:r w:rsidR="008B178E">
        <w:rPr>
          <w:b/>
          <w:color w:val="000000"/>
        </w:rPr>
        <w:t>за счет собственных средств</w:t>
      </w:r>
      <w:r>
        <w:rPr>
          <w:b/>
          <w:color w:val="000000"/>
        </w:rPr>
        <w:t>.</w:t>
      </w:r>
    </w:p>
    <w:p w:rsidR="008B178E" w:rsidRPr="008B178E" w:rsidRDefault="008B178E" w:rsidP="008B178E">
      <w:pPr>
        <w:pStyle w:val="a4"/>
        <w:autoSpaceDE w:val="0"/>
        <w:autoSpaceDN w:val="0"/>
        <w:adjustRightInd w:val="0"/>
        <w:ind w:left="0" w:firstLine="567"/>
        <w:jc w:val="both"/>
        <w:rPr>
          <w:u w:val="single"/>
        </w:rPr>
      </w:pPr>
      <w:r w:rsidRPr="008B178E">
        <w:rPr>
          <w:u w:val="single"/>
        </w:rPr>
        <w:t xml:space="preserve">Бесплатное предоставление путевки в санаторно-курортную организацию или оздоровительный загородный лагерь «Светлячок» осуществляется не более одного раза в течение текущего календарного года. </w:t>
      </w:r>
    </w:p>
    <w:p w:rsidR="00BC729E" w:rsidRDefault="00715EDD" w:rsidP="00715EDD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321">
        <w:rPr>
          <w:rFonts w:ascii="Times New Roman" w:hAnsi="Times New Roman" w:cs="Times New Roman"/>
          <w:sz w:val="24"/>
          <w:szCs w:val="24"/>
        </w:rPr>
        <w:t>Родителям (законным представителям), приобретающим за полную стоимость путевки в санаторные оздоровительные лагеря круглогодичного действия и загородные оздоровительные лагеря, расположенные на территории Свердловской области, осуществляется частичная компенсация расхо</w:t>
      </w:r>
      <w:r>
        <w:rPr>
          <w:rFonts w:ascii="Times New Roman" w:hAnsi="Times New Roman" w:cs="Times New Roman"/>
          <w:sz w:val="24"/>
          <w:szCs w:val="24"/>
        </w:rPr>
        <w:t>дов на оплату стоимости путевки.</w:t>
      </w:r>
      <w:r w:rsidRPr="00D03321">
        <w:rPr>
          <w:rFonts w:ascii="Times New Roman" w:hAnsi="Times New Roman" w:cs="Times New Roman"/>
          <w:sz w:val="24"/>
          <w:szCs w:val="24"/>
        </w:rPr>
        <w:t xml:space="preserve"> </w:t>
      </w:r>
      <w:r w:rsidR="00BC729E">
        <w:rPr>
          <w:rFonts w:ascii="Times New Roman" w:hAnsi="Times New Roman" w:cs="Times New Roman"/>
          <w:sz w:val="24"/>
          <w:szCs w:val="24"/>
        </w:rPr>
        <w:t>По вопросу частичной компенсации стоимости путевки обращаться в Упра</w:t>
      </w:r>
      <w:r w:rsidR="00F064B2">
        <w:rPr>
          <w:rFonts w:ascii="Times New Roman" w:hAnsi="Times New Roman" w:cs="Times New Roman"/>
          <w:sz w:val="24"/>
          <w:szCs w:val="24"/>
        </w:rPr>
        <w:t>вление социальной политики по городу</w:t>
      </w:r>
      <w:r w:rsidR="00BC729E">
        <w:rPr>
          <w:rFonts w:ascii="Times New Roman" w:hAnsi="Times New Roman" w:cs="Times New Roman"/>
          <w:sz w:val="24"/>
          <w:szCs w:val="24"/>
        </w:rPr>
        <w:t xml:space="preserve"> Карпинску</w:t>
      </w:r>
      <w:r w:rsidR="00F064B2">
        <w:rPr>
          <w:rFonts w:ascii="Times New Roman" w:hAnsi="Times New Roman" w:cs="Times New Roman"/>
          <w:sz w:val="24"/>
          <w:szCs w:val="24"/>
        </w:rPr>
        <w:t xml:space="preserve"> или в</w:t>
      </w:r>
      <w:r w:rsidR="00F064B2" w:rsidRPr="00F064B2">
        <w:rPr>
          <w:rFonts w:ascii="Times New Roman" w:hAnsi="Times New Roman"/>
          <w:sz w:val="24"/>
        </w:rPr>
        <w:t xml:space="preserve"> </w:t>
      </w:r>
      <w:r w:rsidR="00F064B2" w:rsidRPr="00D72C3B">
        <w:rPr>
          <w:rFonts w:ascii="Times New Roman" w:hAnsi="Times New Roman"/>
          <w:sz w:val="24"/>
        </w:rPr>
        <w:t>многофункциональный центр</w:t>
      </w:r>
      <w:r w:rsidR="00BC729E">
        <w:rPr>
          <w:rFonts w:ascii="Times New Roman" w:hAnsi="Times New Roman" w:cs="Times New Roman"/>
          <w:sz w:val="24"/>
          <w:szCs w:val="24"/>
        </w:rPr>
        <w:t>.</w:t>
      </w:r>
    </w:p>
    <w:p w:rsidR="00715EDD" w:rsidRDefault="00715EDD" w:rsidP="00715EDD">
      <w:pPr>
        <w:pStyle w:val="a4"/>
        <w:autoSpaceDE w:val="0"/>
        <w:autoSpaceDN w:val="0"/>
        <w:adjustRightInd w:val="0"/>
        <w:ind w:left="0" w:firstLine="567"/>
        <w:jc w:val="both"/>
      </w:pPr>
      <w:r>
        <w:rPr>
          <w:color w:val="000000"/>
        </w:rPr>
        <w:t>Консультирование по вопросам постановки на учет</w:t>
      </w:r>
      <w:r>
        <w:t xml:space="preserve"> в оздоровительные лагеря дневного пребывания осуществляется в</w:t>
      </w:r>
      <w:r w:rsidRPr="00911108">
        <w:t xml:space="preserve"> </w:t>
      </w:r>
      <w:r w:rsidRPr="008F1DDC">
        <w:t>об</w:t>
      </w:r>
      <w:r>
        <w:t>щеоб</w:t>
      </w:r>
      <w:r w:rsidRPr="008F1DDC">
        <w:t>ра</w:t>
      </w:r>
      <w:r>
        <w:t xml:space="preserve">зовательных учреждениях, в загородный лагерь «Светлячок» и </w:t>
      </w:r>
      <w:r w:rsidR="00F064B2">
        <w:t>санаторно-курортные организации</w:t>
      </w:r>
      <w:r>
        <w:t xml:space="preserve"> – в </w:t>
      </w:r>
      <w:r w:rsidR="00FF030C">
        <w:t>МАУ ОЗЛ «Светлячок»</w:t>
      </w:r>
      <w:r w:rsidR="009A4231" w:rsidRPr="009A4231">
        <w:t xml:space="preserve"> </w:t>
      </w:r>
      <w:r w:rsidR="009A4231">
        <w:t>(тел.:</w:t>
      </w:r>
      <w:r w:rsidR="009A4231" w:rsidRPr="00082C15">
        <w:t xml:space="preserve"> </w:t>
      </w:r>
      <w:r w:rsidR="009A4231">
        <w:t>3-31-10).</w:t>
      </w:r>
    </w:p>
    <w:p w:rsidR="00715EDD" w:rsidRDefault="00715EDD" w:rsidP="00715EDD">
      <w:pPr>
        <w:autoSpaceDE w:val="0"/>
        <w:autoSpaceDN w:val="0"/>
        <w:adjustRightInd w:val="0"/>
        <w:ind w:firstLine="567"/>
        <w:jc w:val="both"/>
        <w:outlineLvl w:val="0"/>
      </w:pPr>
      <w:r>
        <w:t>Консультирование по вопросам нормативных</w:t>
      </w:r>
      <w:r w:rsidRPr="00C51E90">
        <w:t xml:space="preserve"> требований </w:t>
      </w:r>
      <w:r>
        <w:t xml:space="preserve">к предоставлению муниципальной услуги, процедуре </w:t>
      </w:r>
      <w:r>
        <w:rPr>
          <w:color w:val="000000"/>
        </w:rPr>
        <w:t xml:space="preserve">постановки на учет для получения путевок </w:t>
      </w:r>
      <w:r>
        <w:t>в</w:t>
      </w:r>
      <w:r w:rsidRPr="00C51E90">
        <w:t xml:space="preserve"> </w:t>
      </w:r>
      <w:r>
        <w:t>оздоровительные лагеря и санаторно-курортные организации</w:t>
      </w:r>
      <w:r>
        <w:rPr>
          <w:color w:val="000000"/>
        </w:rPr>
        <w:t>, местах размещения и периодах</w:t>
      </w:r>
      <w:r w:rsidRPr="00C51E90">
        <w:t xml:space="preserve"> </w:t>
      </w:r>
      <w:r>
        <w:lastRenderedPageBreak/>
        <w:t>работы данных организаций осуществляется</w:t>
      </w:r>
      <w:r>
        <w:rPr>
          <w:color w:val="000000"/>
        </w:rPr>
        <w:t xml:space="preserve"> в Отделе образования администрации ГО Карпинск</w:t>
      </w:r>
      <w:r w:rsidRPr="008B1142">
        <w:rPr>
          <w:color w:val="000000"/>
        </w:rPr>
        <w:t xml:space="preserve"> </w:t>
      </w:r>
      <w:r>
        <w:t>(каб. № 19, тел.:</w:t>
      </w:r>
      <w:r w:rsidRPr="00082C15">
        <w:t xml:space="preserve"> </w:t>
      </w:r>
      <w:r w:rsidR="00FF030C">
        <w:t>2-20-08</w:t>
      </w:r>
      <w:r>
        <w:t>)</w:t>
      </w:r>
      <w:r w:rsidRPr="00082C15">
        <w:t>.</w:t>
      </w:r>
    </w:p>
    <w:p w:rsidR="00715EDD" w:rsidRPr="005240F7" w:rsidRDefault="00715EDD" w:rsidP="00715EDD">
      <w:pPr>
        <w:autoSpaceDE w:val="0"/>
        <w:autoSpaceDN w:val="0"/>
        <w:adjustRightInd w:val="0"/>
        <w:ind w:firstLine="567"/>
        <w:jc w:val="both"/>
        <w:outlineLvl w:val="0"/>
        <w:rPr>
          <w:b/>
        </w:rPr>
      </w:pPr>
      <w:bookmarkStart w:id="0" w:name="_GoBack"/>
      <w:bookmarkEnd w:id="0"/>
      <w:r w:rsidRPr="00A554D8">
        <w:t>Информация о дислокации оздоровительных лагерей, периодах смен, стоимости путевок</w:t>
      </w:r>
      <w:r w:rsidR="00E52629">
        <w:t xml:space="preserve"> и другая актуальная информация</w:t>
      </w:r>
      <w:r w:rsidRPr="00A554D8">
        <w:t xml:space="preserve"> будет размещ</w:t>
      </w:r>
      <w:r w:rsidR="008566CD">
        <w:t>ена</w:t>
      </w:r>
      <w:r w:rsidRPr="00A554D8">
        <w:t xml:space="preserve"> на сайтах образовательных учреждений, </w:t>
      </w:r>
      <w:r w:rsidR="00287BF4">
        <w:t xml:space="preserve">сайте МАУ ОЗЛ «Светлячок», </w:t>
      </w:r>
      <w:r w:rsidRPr="00A554D8">
        <w:t>сайте Отдела образования</w:t>
      </w:r>
      <w:r>
        <w:t xml:space="preserve"> - </w:t>
      </w:r>
      <w:hyperlink r:id="rId7" w:history="1">
        <w:r w:rsidRPr="00991E89">
          <w:rPr>
            <w:rStyle w:val="a3"/>
            <w:b/>
            <w:color w:val="auto"/>
          </w:rPr>
          <w:t>https://karpinsk-edu.ru</w:t>
        </w:r>
      </w:hyperlink>
      <w:r w:rsidR="0079240E">
        <w:t>,</w:t>
      </w:r>
      <w:r w:rsidRPr="00015F31">
        <w:rPr>
          <w:b/>
        </w:rPr>
        <w:t xml:space="preserve"> </w:t>
      </w:r>
      <w:r w:rsidRPr="005240F7">
        <w:rPr>
          <w:b/>
        </w:rPr>
        <w:t>раздел «</w:t>
      </w:r>
      <w:r w:rsidR="00666E2C" w:rsidRPr="005240F7">
        <w:rPr>
          <w:b/>
        </w:rPr>
        <w:t>Летняя оздоровительная кампания</w:t>
      </w:r>
      <w:r w:rsidRPr="005240F7">
        <w:rPr>
          <w:b/>
        </w:rPr>
        <w:t>» (</w:t>
      </w:r>
      <w:r w:rsidR="00666E2C" w:rsidRPr="005240F7">
        <w:rPr>
          <w:b/>
        </w:rPr>
        <w:t>информация для родителей</w:t>
      </w:r>
      <w:r w:rsidRPr="005240F7">
        <w:rPr>
          <w:b/>
        </w:rPr>
        <w:t>).</w:t>
      </w:r>
    </w:p>
    <w:p w:rsidR="005240F7" w:rsidRPr="005240F7" w:rsidRDefault="005240F7">
      <w:pPr>
        <w:autoSpaceDE w:val="0"/>
        <w:autoSpaceDN w:val="0"/>
        <w:adjustRightInd w:val="0"/>
        <w:ind w:firstLine="567"/>
        <w:jc w:val="both"/>
        <w:outlineLvl w:val="0"/>
        <w:rPr>
          <w:b/>
        </w:rPr>
      </w:pPr>
    </w:p>
    <w:sectPr w:rsidR="005240F7" w:rsidRPr="005240F7" w:rsidSect="000914D5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6A32"/>
    <w:multiLevelType w:val="hybridMultilevel"/>
    <w:tmpl w:val="2618CDFA"/>
    <w:lvl w:ilvl="0" w:tplc="0FE87EFC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86C3F"/>
    <w:multiLevelType w:val="hybridMultilevel"/>
    <w:tmpl w:val="FD94D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D4622"/>
    <w:multiLevelType w:val="hybridMultilevel"/>
    <w:tmpl w:val="80DC1284"/>
    <w:lvl w:ilvl="0" w:tplc="D04C7E2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0A111B"/>
    <w:multiLevelType w:val="hybridMultilevel"/>
    <w:tmpl w:val="ED36DE90"/>
    <w:lvl w:ilvl="0" w:tplc="B4860876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EC370B"/>
    <w:multiLevelType w:val="hybridMultilevel"/>
    <w:tmpl w:val="953816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7AC2"/>
    <w:rsid w:val="000039D7"/>
    <w:rsid w:val="00054FFE"/>
    <w:rsid w:val="000555C5"/>
    <w:rsid w:val="00071C5D"/>
    <w:rsid w:val="00073F7A"/>
    <w:rsid w:val="00081596"/>
    <w:rsid w:val="00082915"/>
    <w:rsid w:val="00082C15"/>
    <w:rsid w:val="000914D5"/>
    <w:rsid w:val="000A15E5"/>
    <w:rsid w:val="000C0E55"/>
    <w:rsid w:val="00143404"/>
    <w:rsid w:val="001503DE"/>
    <w:rsid w:val="00153483"/>
    <w:rsid w:val="001579BE"/>
    <w:rsid w:val="001827CA"/>
    <w:rsid w:val="00185ACE"/>
    <w:rsid w:val="001869CB"/>
    <w:rsid w:val="001D032C"/>
    <w:rsid w:val="001D17F5"/>
    <w:rsid w:val="001D2126"/>
    <w:rsid w:val="001E0B19"/>
    <w:rsid w:val="001E642E"/>
    <w:rsid w:val="002027B8"/>
    <w:rsid w:val="00212671"/>
    <w:rsid w:val="00233395"/>
    <w:rsid w:val="00262817"/>
    <w:rsid w:val="00271833"/>
    <w:rsid w:val="002808DD"/>
    <w:rsid w:val="00287BF4"/>
    <w:rsid w:val="00292D23"/>
    <w:rsid w:val="002A48FA"/>
    <w:rsid w:val="002B207D"/>
    <w:rsid w:val="002C66CB"/>
    <w:rsid w:val="002E6B16"/>
    <w:rsid w:val="003475BE"/>
    <w:rsid w:val="00351547"/>
    <w:rsid w:val="00355254"/>
    <w:rsid w:val="0036479A"/>
    <w:rsid w:val="003721E4"/>
    <w:rsid w:val="00372672"/>
    <w:rsid w:val="00382269"/>
    <w:rsid w:val="00383D0A"/>
    <w:rsid w:val="003952E8"/>
    <w:rsid w:val="003954CB"/>
    <w:rsid w:val="003A4024"/>
    <w:rsid w:val="003A7091"/>
    <w:rsid w:val="003D2B25"/>
    <w:rsid w:val="003D65EA"/>
    <w:rsid w:val="003F06A6"/>
    <w:rsid w:val="003F780C"/>
    <w:rsid w:val="004321C8"/>
    <w:rsid w:val="00461AE9"/>
    <w:rsid w:val="00464D85"/>
    <w:rsid w:val="00471EA2"/>
    <w:rsid w:val="00484467"/>
    <w:rsid w:val="004A618F"/>
    <w:rsid w:val="004C4205"/>
    <w:rsid w:val="004D4924"/>
    <w:rsid w:val="004D6410"/>
    <w:rsid w:val="004F46BF"/>
    <w:rsid w:val="00500610"/>
    <w:rsid w:val="005010AF"/>
    <w:rsid w:val="00511718"/>
    <w:rsid w:val="005132C8"/>
    <w:rsid w:val="00514241"/>
    <w:rsid w:val="005240F7"/>
    <w:rsid w:val="0055210F"/>
    <w:rsid w:val="00554C6F"/>
    <w:rsid w:val="005926BC"/>
    <w:rsid w:val="00593A61"/>
    <w:rsid w:val="0059405A"/>
    <w:rsid w:val="005A3A29"/>
    <w:rsid w:val="005A4512"/>
    <w:rsid w:val="005B46F3"/>
    <w:rsid w:val="005C423D"/>
    <w:rsid w:val="005E6E2F"/>
    <w:rsid w:val="00603603"/>
    <w:rsid w:val="00641042"/>
    <w:rsid w:val="0065067E"/>
    <w:rsid w:val="006613F5"/>
    <w:rsid w:val="00662992"/>
    <w:rsid w:val="00666E2C"/>
    <w:rsid w:val="0069407B"/>
    <w:rsid w:val="006D01E4"/>
    <w:rsid w:val="006D6505"/>
    <w:rsid w:val="006E26E7"/>
    <w:rsid w:val="006E3A6D"/>
    <w:rsid w:val="00715EDD"/>
    <w:rsid w:val="00727FC8"/>
    <w:rsid w:val="00745D80"/>
    <w:rsid w:val="00762A8B"/>
    <w:rsid w:val="00772026"/>
    <w:rsid w:val="007862B6"/>
    <w:rsid w:val="007921BE"/>
    <w:rsid w:val="0079240E"/>
    <w:rsid w:val="00795961"/>
    <w:rsid w:val="007A009D"/>
    <w:rsid w:val="00817A24"/>
    <w:rsid w:val="008566CD"/>
    <w:rsid w:val="00866C61"/>
    <w:rsid w:val="008758D4"/>
    <w:rsid w:val="008776D0"/>
    <w:rsid w:val="008A7A85"/>
    <w:rsid w:val="008B178E"/>
    <w:rsid w:val="008B2121"/>
    <w:rsid w:val="008E2979"/>
    <w:rsid w:val="008F1DDC"/>
    <w:rsid w:val="00911108"/>
    <w:rsid w:val="00922AB5"/>
    <w:rsid w:val="0096627A"/>
    <w:rsid w:val="00981693"/>
    <w:rsid w:val="00991E89"/>
    <w:rsid w:val="009A4231"/>
    <w:rsid w:val="009B1A2D"/>
    <w:rsid w:val="009B6CBB"/>
    <w:rsid w:val="009E4535"/>
    <w:rsid w:val="00A01202"/>
    <w:rsid w:val="00A0357B"/>
    <w:rsid w:val="00A070D2"/>
    <w:rsid w:val="00A10939"/>
    <w:rsid w:val="00A261A6"/>
    <w:rsid w:val="00A50CC0"/>
    <w:rsid w:val="00A56789"/>
    <w:rsid w:val="00A63965"/>
    <w:rsid w:val="00A64E4C"/>
    <w:rsid w:val="00A673B8"/>
    <w:rsid w:val="00A9108B"/>
    <w:rsid w:val="00A97D98"/>
    <w:rsid w:val="00AA0B03"/>
    <w:rsid w:val="00AA2C01"/>
    <w:rsid w:val="00AB0BF0"/>
    <w:rsid w:val="00AB7EA7"/>
    <w:rsid w:val="00AF339A"/>
    <w:rsid w:val="00AF7C4C"/>
    <w:rsid w:val="00B017E8"/>
    <w:rsid w:val="00B11910"/>
    <w:rsid w:val="00B20198"/>
    <w:rsid w:val="00B32C4B"/>
    <w:rsid w:val="00B37057"/>
    <w:rsid w:val="00B37F57"/>
    <w:rsid w:val="00B5581D"/>
    <w:rsid w:val="00B700C0"/>
    <w:rsid w:val="00BA410B"/>
    <w:rsid w:val="00BA4DA6"/>
    <w:rsid w:val="00BB281D"/>
    <w:rsid w:val="00BC729E"/>
    <w:rsid w:val="00BE19B6"/>
    <w:rsid w:val="00BF6EBA"/>
    <w:rsid w:val="00C06502"/>
    <w:rsid w:val="00C25502"/>
    <w:rsid w:val="00C35160"/>
    <w:rsid w:val="00C40771"/>
    <w:rsid w:val="00C47521"/>
    <w:rsid w:val="00C56325"/>
    <w:rsid w:val="00C611A4"/>
    <w:rsid w:val="00CE0D11"/>
    <w:rsid w:val="00CF0E51"/>
    <w:rsid w:val="00D12512"/>
    <w:rsid w:val="00D416ED"/>
    <w:rsid w:val="00D72C3B"/>
    <w:rsid w:val="00D96A6B"/>
    <w:rsid w:val="00DA55F1"/>
    <w:rsid w:val="00DD564F"/>
    <w:rsid w:val="00DE794A"/>
    <w:rsid w:val="00E02789"/>
    <w:rsid w:val="00E52629"/>
    <w:rsid w:val="00E87AC2"/>
    <w:rsid w:val="00E94F77"/>
    <w:rsid w:val="00EA2842"/>
    <w:rsid w:val="00EA3C45"/>
    <w:rsid w:val="00EE3986"/>
    <w:rsid w:val="00EF5043"/>
    <w:rsid w:val="00F035AF"/>
    <w:rsid w:val="00F05EBC"/>
    <w:rsid w:val="00F064B2"/>
    <w:rsid w:val="00F73055"/>
    <w:rsid w:val="00F9111E"/>
    <w:rsid w:val="00F96803"/>
    <w:rsid w:val="00FD7AF6"/>
    <w:rsid w:val="00FE0F6D"/>
    <w:rsid w:val="00FF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AC2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E87AC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E87AC2"/>
    <w:pPr>
      <w:ind w:left="720"/>
      <w:contextualSpacing/>
    </w:pPr>
  </w:style>
  <w:style w:type="table" w:styleId="a5">
    <w:name w:val="Table Grid"/>
    <w:basedOn w:val="a1"/>
    <w:uiPriority w:val="59"/>
    <w:rsid w:val="00F73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C40771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3475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3475BE"/>
    <w:pPr>
      <w:spacing w:after="0" w:line="240" w:lineRule="auto"/>
    </w:pPr>
  </w:style>
  <w:style w:type="paragraph" w:styleId="a8">
    <w:name w:val="Normal (Web)"/>
    <w:aliases w:val="Знак1, Знак"/>
    <w:basedOn w:val="a"/>
    <w:link w:val="a9"/>
    <w:rsid w:val="00666E2C"/>
    <w:pPr>
      <w:spacing w:before="100" w:beforeAutospacing="1" w:after="100" w:afterAutospacing="1"/>
    </w:pPr>
  </w:style>
  <w:style w:type="character" w:customStyle="1" w:styleId="a9">
    <w:name w:val="Обычный (веб) Знак"/>
    <w:aliases w:val="Знак1 Знак, Знак Знак"/>
    <w:link w:val="a8"/>
    <w:locked/>
    <w:rsid w:val="00666E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rpinsk-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l-edu.egov66.ru/" TargetMode="External"/><Relationship Id="rId5" Type="http://schemas.openxmlformats.org/officeDocument/2006/relationships/hyperlink" Target="https://www.gosuslugi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Сафина</cp:lastModifiedBy>
  <cp:revision>86</cp:revision>
  <cp:lastPrinted>2016-02-29T03:34:00Z</cp:lastPrinted>
  <dcterms:created xsi:type="dcterms:W3CDTF">2013-03-06T02:13:00Z</dcterms:created>
  <dcterms:modified xsi:type="dcterms:W3CDTF">2018-02-09T09:30:00Z</dcterms:modified>
</cp:coreProperties>
</file>